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CF" w:rsidRPr="009E3F21" w:rsidRDefault="009B4DCF" w:rsidP="009B4DCF">
      <w:pPr>
        <w:ind w:left="-180"/>
        <w:jc w:val="center"/>
        <w:rPr>
          <w:color w:val="000000"/>
          <w:sz w:val="28"/>
          <w:szCs w:val="28"/>
        </w:rPr>
      </w:pPr>
      <w:r w:rsidRPr="009E3F21">
        <w:rPr>
          <w:color w:val="000000"/>
          <w:sz w:val="28"/>
          <w:szCs w:val="28"/>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75pt" o:ole="" fillcolor="window">
            <v:imagedata r:id="rId7" o:title=""/>
          </v:shape>
          <o:OLEObject Type="Embed" ProgID="Word.Picture.8" ShapeID="_x0000_i1025" DrawAspect="Content" ObjectID="_1556519781" r:id="rId8"/>
        </w:object>
      </w:r>
      <w:r w:rsidRPr="009E3F21">
        <w:rPr>
          <w:color w:val="000000"/>
          <w:sz w:val="28"/>
          <w:szCs w:val="28"/>
        </w:rPr>
        <w:t xml:space="preserve">                                         </w:t>
      </w:r>
    </w:p>
    <w:p w:rsidR="009B4DCF" w:rsidRPr="009E3F21" w:rsidRDefault="009B4DCF" w:rsidP="009B4DCF">
      <w:pPr>
        <w:ind w:left="-180"/>
        <w:jc w:val="center"/>
        <w:rPr>
          <w:b/>
          <w:color w:val="000000"/>
          <w:sz w:val="28"/>
          <w:szCs w:val="28"/>
        </w:rPr>
      </w:pPr>
      <w:r w:rsidRPr="009E3F21">
        <w:rPr>
          <w:b/>
          <w:color w:val="000000"/>
          <w:sz w:val="28"/>
          <w:szCs w:val="28"/>
        </w:rPr>
        <w:t>РЕСПУБЛИКА КРЫМ</w:t>
      </w:r>
    </w:p>
    <w:p w:rsidR="009B4DCF" w:rsidRPr="009E3F21" w:rsidRDefault="009B4DCF" w:rsidP="009B4DCF">
      <w:pPr>
        <w:ind w:left="-180"/>
        <w:jc w:val="center"/>
        <w:rPr>
          <w:b/>
          <w:color w:val="000000"/>
          <w:sz w:val="28"/>
          <w:szCs w:val="28"/>
        </w:rPr>
      </w:pPr>
      <w:r w:rsidRPr="009E3F21">
        <w:rPr>
          <w:b/>
          <w:color w:val="000000"/>
          <w:sz w:val="28"/>
          <w:szCs w:val="28"/>
        </w:rPr>
        <w:t>РАЗДОЛЬНЕНСКИЙ РАЙОН</w:t>
      </w:r>
    </w:p>
    <w:p w:rsidR="009B4DCF" w:rsidRPr="009E3F21" w:rsidRDefault="009B4DCF" w:rsidP="009B4DCF">
      <w:pPr>
        <w:ind w:left="-180"/>
        <w:jc w:val="center"/>
        <w:rPr>
          <w:rFonts w:ascii="Times New Roman CYR" w:hAnsi="Times New Roman CYR"/>
          <w:b/>
          <w:color w:val="000000"/>
          <w:spacing w:val="20"/>
          <w:sz w:val="28"/>
          <w:szCs w:val="28"/>
        </w:rPr>
      </w:pPr>
      <w:r w:rsidRPr="009E3F21">
        <w:rPr>
          <w:rFonts w:ascii="Times New Roman CYR" w:hAnsi="Times New Roman CYR"/>
          <w:b/>
          <w:color w:val="000000"/>
          <w:spacing w:val="20"/>
          <w:sz w:val="28"/>
          <w:szCs w:val="28"/>
        </w:rPr>
        <w:t xml:space="preserve">  СЕЛЬСКИЙ  СОВЕТ</w:t>
      </w:r>
    </w:p>
    <w:p w:rsidR="009B4DCF" w:rsidRPr="009E3F21" w:rsidRDefault="00382DEF" w:rsidP="009B4DCF">
      <w:pPr>
        <w:ind w:left="-180"/>
        <w:jc w:val="center"/>
        <w:rPr>
          <w:rFonts w:ascii="Times New Roman CYR" w:hAnsi="Times New Roman CYR"/>
          <w:b/>
          <w:color w:val="000000"/>
          <w:spacing w:val="20"/>
          <w:sz w:val="28"/>
          <w:szCs w:val="28"/>
        </w:rPr>
      </w:pPr>
      <w:r>
        <w:rPr>
          <w:rFonts w:ascii="Times New Roman CYR" w:hAnsi="Times New Roman CYR"/>
          <w:b/>
          <w:color w:val="000000"/>
          <w:spacing w:val="20"/>
          <w:sz w:val="28"/>
          <w:szCs w:val="28"/>
        </w:rPr>
        <w:t>БЕРЕЗОВСКОГО</w:t>
      </w:r>
      <w:r w:rsidR="009B4DCF" w:rsidRPr="009E3F21">
        <w:rPr>
          <w:rFonts w:ascii="Times New Roman CYR" w:hAnsi="Times New Roman CYR"/>
          <w:b/>
          <w:color w:val="000000"/>
          <w:spacing w:val="20"/>
          <w:sz w:val="28"/>
          <w:szCs w:val="28"/>
        </w:rPr>
        <w:t xml:space="preserve"> СЕЛЬСКОГО ПОСЕЛЕНИЯ</w:t>
      </w:r>
    </w:p>
    <w:p w:rsidR="009B4DCF" w:rsidRPr="009E3F21" w:rsidRDefault="009B4DCF" w:rsidP="009B4DCF">
      <w:pPr>
        <w:rPr>
          <w:b/>
          <w:sz w:val="16"/>
          <w:szCs w:val="16"/>
        </w:rPr>
      </w:pPr>
    </w:p>
    <w:p w:rsidR="009B4DCF" w:rsidRPr="009E3F21" w:rsidRDefault="009B4DCF" w:rsidP="009B4DCF">
      <w:pPr>
        <w:keepNext/>
        <w:ind w:left="-180"/>
        <w:jc w:val="center"/>
        <w:outlineLvl w:val="0"/>
        <w:rPr>
          <w:bCs/>
          <w:color w:val="000000"/>
          <w:sz w:val="28"/>
          <w:szCs w:val="28"/>
          <w:lang w:val="x-none" w:eastAsia="x-none"/>
        </w:rPr>
      </w:pPr>
      <w:r w:rsidRPr="009E3F21">
        <w:rPr>
          <w:bCs/>
          <w:color w:val="000000"/>
          <w:sz w:val="28"/>
          <w:szCs w:val="28"/>
          <w:lang w:val="x-none" w:eastAsia="x-none"/>
        </w:rPr>
        <w:t xml:space="preserve"> </w:t>
      </w:r>
      <w:r w:rsidR="00382DEF">
        <w:rPr>
          <w:bCs/>
          <w:color w:val="000000"/>
          <w:sz w:val="28"/>
          <w:szCs w:val="28"/>
          <w:lang w:eastAsia="x-none"/>
        </w:rPr>
        <w:t>41 заседание</w:t>
      </w:r>
      <w:r>
        <w:rPr>
          <w:bCs/>
          <w:color w:val="000000"/>
          <w:sz w:val="28"/>
          <w:szCs w:val="28"/>
          <w:lang w:val="x-none" w:eastAsia="x-none"/>
        </w:rPr>
        <w:t xml:space="preserve"> </w:t>
      </w:r>
      <w:r w:rsidRPr="009E3F21">
        <w:rPr>
          <w:bCs/>
          <w:color w:val="000000"/>
          <w:sz w:val="28"/>
          <w:szCs w:val="28"/>
          <w:lang w:val="x-none" w:eastAsia="x-none"/>
        </w:rPr>
        <w:t>1 созыва</w:t>
      </w:r>
    </w:p>
    <w:p w:rsidR="009B4DCF" w:rsidRPr="009E3F21" w:rsidRDefault="009B4DCF" w:rsidP="009B4DCF">
      <w:pPr>
        <w:keepNext/>
        <w:outlineLvl w:val="1"/>
        <w:rPr>
          <w:b/>
          <w:color w:val="000000"/>
          <w:spacing w:val="160"/>
          <w:sz w:val="28"/>
          <w:szCs w:val="28"/>
          <w:lang w:eastAsia="x-none"/>
        </w:rPr>
      </w:pPr>
      <w:r w:rsidRPr="009E3F21">
        <w:rPr>
          <w:b/>
          <w:color w:val="000000"/>
          <w:spacing w:val="160"/>
          <w:sz w:val="20"/>
          <w:szCs w:val="20"/>
          <w:lang w:val="x-none" w:eastAsia="x-none"/>
        </w:rPr>
        <w:t xml:space="preserve">              </w:t>
      </w:r>
      <w:r w:rsidRPr="009E3F21">
        <w:rPr>
          <w:b/>
          <w:color w:val="000000"/>
          <w:spacing w:val="160"/>
          <w:lang w:val="x-none" w:eastAsia="x-none"/>
        </w:rPr>
        <w:t xml:space="preserve"> </w:t>
      </w:r>
      <w:r>
        <w:rPr>
          <w:b/>
          <w:color w:val="000000"/>
          <w:spacing w:val="160"/>
          <w:lang w:eastAsia="x-none"/>
        </w:rPr>
        <w:t xml:space="preserve"> </w:t>
      </w:r>
      <w:r w:rsidRPr="009E3F21">
        <w:rPr>
          <w:b/>
          <w:color w:val="000000"/>
          <w:spacing w:val="160"/>
          <w:sz w:val="28"/>
          <w:szCs w:val="28"/>
          <w:lang w:val="x-none" w:eastAsia="x-none"/>
        </w:rPr>
        <w:t>РЕШЕНИЕ</w:t>
      </w:r>
    </w:p>
    <w:p w:rsidR="009B4DCF" w:rsidRDefault="009B4DCF" w:rsidP="009B4DCF">
      <w:pPr>
        <w:widowControl w:val="0"/>
        <w:tabs>
          <w:tab w:val="left" w:pos="8480"/>
        </w:tabs>
        <w:autoSpaceDE w:val="0"/>
        <w:autoSpaceDN w:val="0"/>
        <w:adjustRightInd w:val="0"/>
        <w:spacing w:line="239" w:lineRule="auto"/>
      </w:pPr>
    </w:p>
    <w:p w:rsidR="009B4DCF" w:rsidRPr="008013C6" w:rsidRDefault="009B4DCF" w:rsidP="009B4DCF">
      <w:pPr>
        <w:widowControl w:val="0"/>
        <w:tabs>
          <w:tab w:val="left" w:pos="8480"/>
        </w:tabs>
        <w:autoSpaceDE w:val="0"/>
        <w:autoSpaceDN w:val="0"/>
        <w:adjustRightInd w:val="0"/>
        <w:spacing w:line="239" w:lineRule="auto"/>
      </w:pPr>
      <w:r>
        <w:rPr>
          <w:b/>
          <w:bCs/>
          <w:sz w:val="28"/>
          <w:szCs w:val="28"/>
        </w:rPr>
        <w:t xml:space="preserve"> </w:t>
      </w:r>
      <w:r w:rsidR="00382DEF">
        <w:rPr>
          <w:b/>
          <w:bCs/>
          <w:sz w:val="28"/>
          <w:szCs w:val="28"/>
        </w:rPr>
        <w:t>29</w:t>
      </w:r>
      <w:r>
        <w:rPr>
          <w:b/>
          <w:bCs/>
          <w:sz w:val="28"/>
          <w:szCs w:val="28"/>
        </w:rPr>
        <w:t xml:space="preserve"> декабря </w:t>
      </w:r>
      <w:r w:rsidRPr="008013C6">
        <w:rPr>
          <w:b/>
          <w:bCs/>
          <w:sz w:val="28"/>
          <w:szCs w:val="28"/>
        </w:rPr>
        <w:t>2016г</w:t>
      </w:r>
      <w:r>
        <w:rPr>
          <w:b/>
          <w:bCs/>
          <w:sz w:val="28"/>
          <w:szCs w:val="28"/>
        </w:rPr>
        <w:t xml:space="preserve">                                                                                  </w:t>
      </w:r>
      <w:r>
        <w:rPr>
          <w:b/>
          <w:bCs/>
          <w:sz w:val="27"/>
          <w:szCs w:val="27"/>
        </w:rPr>
        <w:t>№</w:t>
      </w:r>
    </w:p>
    <w:p w:rsidR="00645F00" w:rsidRDefault="00645F00" w:rsidP="00645F00">
      <w:pPr>
        <w:rPr>
          <w:sz w:val="28"/>
          <w:szCs w:val="28"/>
        </w:rPr>
      </w:pPr>
    </w:p>
    <w:p w:rsidR="000B40A9" w:rsidRPr="000B40A9" w:rsidRDefault="000B40A9" w:rsidP="000B40A9">
      <w:pPr>
        <w:jc w:val="both"/>
        <w:rPr>
          <w:sz w:val="28"/>
          <w:szCs w:val="28"/>
        </w:rPr>
      </w:pPr>
      <w:r w:rsidRPr="000B40A9">
        <w:rPr>
          <w:bCs/>
          <w:sz w:val="28"/>
          <w:szCs w:val="28"/>
        </w:rPr>
        <w:t xml:space="preserve">Об утверждении Положения о контрактной системе </w:t>
      </w:r>
    </w:p>
    <w:p w:rsidR="000B40A9" w:rsidRPr="000B40A9" w:rsidRDefault="000B40A9" w:rsidP="000B40A9">
      <w:pPr>
        <w:jc w:val="both"/>
        <w:rPr>
          <w:sz w:val="28"/>
          <w:szCs w:val="28"/>
        </w:rPr>
      </w:pPr>
      <w:r w:rsidRPr="000B40A9">
        <w:rPr>
          <w:bCs/>
          <w:sz w:val="28"/>
          <w:szCs w:val="28"/>
        </w:rPr>
        <w:t xml:space="preserve">в сфере закупок товаров, работ, услуг для обеспечения </w:t>
      </w:r>
    </w:p>
    <w:p w:rsidR="000B40A9" w:rsidRPr="000B40A9" w:rsidRDefault="000B40A9" w:rsidP="000B40A9">
      <w:pPr>
        <w:jc w:val="both"/>
        <w:rPr>
          <w:sz w:val="28"/>
          <w:szCs w:val="28"/>
        </w:rPr>
      </w:pPr>
      <w:r w:rsidRPr="000B40A9">
        <w:rPr>
          <w:bCs/>
          <w:sz w:val="28"/>
          <w:szCs w:val="28"/>
        </w:rPr>
        <w:t xml:space="preserve">муниципальных нужд </w:t>
      </w:r>
      <w:r w:rsidR="00382DEF">
        <w:rPr>
          <w:bCs/>
          <w:sz w:val="28"/>
          <w:szCs w:val="28"/>
        </w:rPr>
        <w:t>Березовского</w:t>
      </w:r>
      <w:r w:rsidR="009B4DCF">
        <w:rPr>
          <w:bCs/>
          <w:sz w:val="28"/>
          <w:szCs w:val="28"/>
        </w:rPr>
        <w:t xml:space="preserve"> </w:t>
      </w:r>
      <w:r w:rsidRPr="000B40A9">
        <w:rPr>
          <w:bCs/>
          <w:sz w:val="28"/>
          <w:szCs w:val="28"/>
        </w:rPr>
        <w:t xml:space="preserve">сельского поселения </w:t>
      </w:r>
    </w:p>
    <w:p w:rsidR="000B40A9" w:rsidRPr="000B40A9" w:rsidRDefault="009B4DCF" w:rsidP="000B40A9">
      <w:pPr>
        <w:jc w:val="both"/>
        <w:rPr>
          <w:sz w:val="28"/>
          <w:szCs w:val="28"/>
        </w:rPr>
      </w:pPr>
      <w:r>
        <w:rPr>
          <w:bCs/>
          <w:sz w:val="28"/>
          <w:szCs w:val="28"/>
        </w:rPr>
        <w:t>Раздольненского</w:t>
      </w:r>
      <w:r w:rsidR="000B40A9" w:rsidRPr="000B40A9">
        <w:rPr>
          <w:bCs/>
          <w:sz w:val="28"/>
          <w:szCs w:val="28"/>
        </w:rPr>
        <w:t xml:space="preserve"> района Республики Крым</w:t>
      </w:r>
    </w:p>
    <w:p w:rsidR="000B40A9" w:rsidRPr="000B40A9" w:rsidRDefault="000B40A9" w:rsidP="000B40A9">
      <w:pPr>
        <w:pStyle w:val="a3"/>
        <w:ind w:firstLine="540"/>
        <w:jc w:val="both"/>
        <w:rPr>
          <w:sz w:val="28"/>
          <w:szCs w:val="28"/>
        </w:rPr>
      </w:pPr>
      <w:proofErr w:type="gramStart"/>
      <w:r w:rsidRPr="000B40A9">
        <w:rPr>
          <w:sz w:val="28"/>
          <w:szCs w:val="28"/>
        </w:rPr>
        <w:t xml:space="preserve">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руководствуясь Уставом </w:t>
      </w:r>
      <w:r w:rsidR="00382DEF">
        <w:rPr>
          <w:sz w:val="28"/>
          <w:szCs w:val="28"/>
        </w:rPr>
        <w:t>Березов</w:t>
      </w:r>
      <w:r w:rsidR="009B4DCF">
        <w:rPr>
          <w:bCs/>
          <w:sz w:val="28"/>
          <w:szCs w:val="28"/>
        </w:rPr>
        <w:t>ского</w:t>
      </w:r>
      <w:r w:rsidR="009B4DCF" w:rsidRPr="000B40A9">
        <w:rPr>
          <w:sz w:val="28"/>
          <w:szCs w:val="28"/>
        </w:rPr>
        <w:t xml:space="preserve"> </w:t>
      </w:r>
      <w:r w:rsidRPr="000B40A9">
        <w:rPr>
          <w:sz w:val="28"/>
          <w:szCs w:val="28"/>
        </w:rPr>
        <w:t xml:space="preserve">сельского поселения </w:t>
      </w:r>
      <w:proofErr w:type="spellStart"/>
      <w:r w:rsidR="00EA473B">
        <w:rPr>
          <w:bCs/>
          <w:sz w:val="28"/>
          <w:szCs w:val="28"/>
        </w:rPr>
        <w:t>Раздольненского</w:t>
      </w:r>
      <w:proofErr w:type="spellEnd"/>
      <w:r w:rsidR="00EA473B" w:rsidRPr="000B40A9">
        <w:rPr>
          <w:sz w:val="28"/>
          <w:szCs w:val="28"/>
        </w:rPr>
        <w:t xml:space="preserve"> </w:t>
      </w:r>
      <w:r w:rsidRPr="000B40A9">
        <w:rPr>
          <w:sz w:val="28"/>
          <w:szCs w:val="28"/>
        </w:rPr>
        <w:t xml:space="preserve">района Республики Крым </w:t>
      </w:r>
      <w:proofErr w:type="gramEnd"/>
    </w:p>
    <w:p w:rsidR="00647782" w:rsidRDefault="00BF132F" w:rsidP="00647782">
      <w:pPr>
        <w:pStyle w:val="st2"/>
        <w:spacing w:after="0"/>
        <w:jc w:val="center"/>
        <w:rPr>
          <w:rStyle w:val="st42"/>
          <w:sz w:val="28"/>
          <w:szCs w:val="28"/>
          <w:lang w:val="ru-RU"/>
        </w:rPr>
      </w:pPr>
      <w:r w:rsidRPr="00645F00">
        <w:rPr>
          <w:rStyle w:val="st42"/>
          <w:sz w:val="28"/>
          <w:szCs w:val="28"/>
        </w:rPr>
        <w:t>СЕЛЬСКИЙ СОВЕТ РЕШИЛ:</w:t>
      </w:r>
    </w:p>
    <w:p w:rsidR="000B40A9" w:rsidRPr="000B40A9" w:rsidRDefault="000B40A9" w:rsidP="000B40A9">
      <w:pPr>
        <w:pStyle w:val="a3"/>
        <w:numPr>
          <w:ilvl w:val="0"/>
          <w:numId w:val="15"/>
        </w:numPr>
        <w:spacing w:before="0" w:beforeAutospacing="0" w:after="0" w:afterAutospacing="0"/>
        <w:ind w:left="0" w:firstLine="851"/>
        <w:jc w:val="both"/>
        <w:rPr>
          <w:sz w:val="28"/>
          <w:szCs w:val="28"/>
        </w:rPr>
      </w:pPr>
      <w:r w:rsidRPr="000B40A9">
        <w:rPr>
          <w:sz w:val="28"/>
          <w:szCs w:val="28"/>
        </w:rPr>
        <w:t>Утвердить Положение о контрактной системе в сфере закупок товаров, работ, услуг для обеспечения муниципальных нужд</w:t>
      </w:r>
      <w:r w:rsidR="009B4DCF" w:rsidRPr="009B4DCF">
        <w:rPr>
          <w:bCs/>
          <w:sz w:val="28"/>
          <w:szCs w:val="28"/>
        </w:rPr>
        <w:t xml:space="preserve"> </w:t>
      </w:r>
      <w:r w:rsidR="00382DEF">
        <w:rPr>
          <w:bCs/>
          <w:sz w:val="28"/>
          <w:szCs w:val="28"/>
        </w:rPr>
        <w:t>Березовского</w:t>
      </w:r>
      <w:r w:rsidRPr="000B40A9">
        <w:rPr>
          <w:sz w:val="28"/>
          <w:szCs w:val="28"/>
        </w:rPr>
        <w:t xml:space="preserve"> сельского поселения </w:t>
      </w:r>
      <w:proofErr w:type="spellStart"/>
      <w:r w:rsidR="00EA473B">
        <w:rPr>
          <w:bCs/>
          <w:sz w:val="28"/>
          <w:szCs w:val="28"/>
        </w:rPr>
        <w:t>Раздольненского</w:t>
      </w:r>
      <w:proofErr w:type="spellEnd"/>
      <w:r w:rsidR="00EA473B" w:rsidRPr="000B40A9">
        <w:rPr>
          <w:sz w:val="28"/>
          <w:szCs w:val="28"/>
        </w:rPr>
        <w:t xml:space="preserve"> </w:t>
      </w:r>
      <w:r w:rsidRPr="000B40A9">
        <w:rPr>
          <w:sz w:val="28"/>
          <w:szCs w:val="28"/>
        </w:rPr>
        <w:t>района Республики Крым согласно приложению.</w:t>
      </w:r>
    </w:p>
    <w:p w:rsidR="000B40A9" w:rsidRPr="000B40A9" w:rsidRDefault="000B40A9" w:rsidP="000B40A9">
      <w:pPr>
        <w:pStyle w:val="a3"/>
        <w:numPr>
          <w:ilvl w:val="0"/>
          <w:numId w:val="15"/>
        </w:numPr>
        <w:spacing w:before="0" w:beforeAutospacing="0" w:after="0" w:afterAutospacing="0"/>
        <w:ind w:left="0" w:firstLine="851"/>
        <w:jc w:val="both"/>
        <w:rPr>
          <w:sz w:val="28"/>
          <w:szCs w:val="28"/>
        </w:rPr>
      </w:pPr>
      <w:r w:rsidRPr="000B40A9">
        <w:rPr>
          <w:sz w:val="28"/>
          <w:szCs w:val="28"/>
        </w:rPr>
        <w:t xml:space="preserve">Настоящее решение вступает в силу со дня </w:t>
      </w:r>
      <w:r w:rsidR="00382DEF">
        <w:rPr>
          <w:sz w:val="28"/>
          <w:szCs w:val="28"/>
        </w:rPr>
        <w:t>подписания</w:t>
      </w:r>
      <w:r w:rsidRPr="000B40A9">
        <w:rPr>
          <w:sz w:val="28"/>
          <w:szCs w:val="28"/>
        </w:rPr>
        <w:t xml:space="preserve"> и распространяется на правоо</w:t>
      </w:r>
      <w:r w:rsidR="009B4DCF">
        <w:rPr>
          <w:sz w:val="28"/>
          <w:szCs w:val="28"/>
        </w:rPr>
        <w:t>тношения, возникшие с 01.01.2017</w:t>
      </w:r>
      <w:r w:rsidRPr="000B40A9">
        <w:rPr>
          <w:sz w:val="28"/>
          <w:szCs w:val="28"/>
        </w:rPr>
        <w:t xml:space="preserve"> года, за исключением</w:t>
      </w:r>
      <w:r w:rsidR="009B4DCF">
        <w:rPr>
          <w:sz w:val="28"/>
          <w:szCs w:val="28"/>
        </w:rPr>
        <w:t xml:space="preserve"> </w:t>
      </w:r>
      <w:r w:rsidRPr="000B40A9">
        <w:rPr>
          <w:sz w:val="28"/>
          <w:szCs w:val="28"/>
        </w:rPr>
        <w:t xml:space="preserve">пунктов 2.6., 5.1., 5.2. Положения, </w:t>
      </w:r>
      <w:proofErr w:type="gramStart"/>
      <w:r w:rsidRPr="000B40A9">
        <w:rPr>
          <w:sz w:val="28"/>
          <w:szCs w:val="28"/>
        </w:rPr>
        <w:t>вступающих</w:t>
      </w:r>
      <w:proofErr w:type="gramEnd"/>
      <w:r w:rsidRPr="000B40A9">
        <w:rPr>
          <w:sz w:val="28"/>
          <w:szCs w:val="28"/>
        </w:rPr>
        <w:t xml:space="preserve"> в силу с 1 января 2017 года.</w:t>
      </w:r>
    </w:p>
    <w:p w:rsidR="00303B1B" w:rsidRPr="00811EB2" w:rsidRDefault="009B4DCF" w:rsidP="00E77269">
      <w:pPr>
        <w:pStyle w:val="textosn"/>
        <w:numPr>
          <w:ilvl w:val="0"/>
          <w:numId w:val="15"/>
        </w:numPr>
        <w:shd w:val="clear" w:color="auto" w:fill="FFFFFF"/>
        <w:spacing w:before="0" w:after="0"/>
        <w:ind w:left="0" w:firstLine="851"/>
        <w:jc w:val="both"/>
        <w:rPr>
          <w:color w:val="000000"/>
          <w:sz w:val="28"/>
          <w:szCs w:val="28"/>
          <w:shd w:val="clear" w:color="auto" w:fill="FFFFFF"/>
          <w:lang w:val="ru-RU"/>
        </w:rPr>
      </w:pPr>
      <w:r>
        <w:rPr>
          <w:color w:val="000000"/>
          <w:sz w:val="28"/>
          <w:szCs w:val="28"/>
          <w:shd w:val="clear" w:color="auto" w:fill="FFFFFF"/>
          <w:lang w:val="ru-RU"/>
        </w:rPr>
        <w:t>Н</w:t>
      </w:r>
      <w:r w:rsidR="00303B1B" w:rsidRPr="00645F00">
        <w:rPr>
          <w:color w:val="000000"/>
          <w:sz w:val="28"/>
          <w:szCs w:val="28"/>
          <w:shd w:val="clear" w:color="auto" w:fill="FFFFFF"/>
          <w:lang w:val="ru-RU"/>
        </w:rPr>
        <w:t xml:space="preserve">астоящее решение </w:t>
      </w:r>
      <w:proofErr w:type="spellStart"/>
      <w:r>
        <w:rPr>
          <w:kern w:val="1"/>
          <w:sz w:val="28"/>
          <w:szCs w:val="28"/>
        </w:rPr>
        <w:t>обнародовать</w:t>
      </w:r>
      <w:proofErr w:type="spellEnd"/>
      <w:r>
        <w:rPr>
          <w:kern w:val="1"/>
          <w:sz w:val="28"/>
          <w:szCs w:val="28"/>
        </w:rPr>
        <w:t xml:space="preserve"> на </w:t>
      </w:r>
      <w:proofErr w:type="spellStart"/>
      <w:r>
        <w:rPr>
          <w:kern w:val="1"/>
          <w:sz w:val="28"/>
          <w:szCs w:val="28"/>
        </w:rPr>
        <w:t>информационном</w:t>
      </w:r>
      <w:proofErr w:type="spellEnd"/>
      <w:r>
        <w:rPr>
          <w:kern w:val="1"/>
          <w:sz w:val="28"/>
          <w:szCs w:val="28"/>
        </w:rPr>
        <w:t xml:space="preserve"> </w:t>
      </w:r>
      <w:proofErr w:type="spellStart"/>
      <w:r>
        <w:rPr>
          <w:kern w:val="1"/>
          <w:sz w:val="28"/>
          <w:szCs w:val="28"/>
        </w:rPr>
        <w:t>стенде</w:t>
      </w:r>
      <w:proofErr w:type="spellEnd"/>
      <w:r>
        <w:rPr>
          <w:kern w:val="1"/>
          <w:sz w:val="28"/>
          <w:szCs w:val="28"/>
        </w:rPr>
        <w:t xml:space="preserve"> </w:t>
      </w:r>
      <w:proofErr w:type="spellStart"/>
      <w:r>
        <w:rPr>
          <w:kern w:val="1"/>
          <w:sz w:val="28"/>
          <w:szCs w:val="28"/>
        </w:rPr>
        <w:t>администрации</w:t>
      </w:r>
      <w:proofErr w:type="spellEnd"/>
      <w:r>
        <w:rPr>
          <w:kern w:val="1"/>
          <w:sz w:val="28"/>
          <w:szCs w:val="28"/>
        </w:rPr>
        <w:t xml:space="preserve"> </w:t>
      </w:r>
      <w:proofErr w:type="spellStart"/>
      <w:r w:rsidR="00382DEF">
        <w:rPr>
          <w:kern w:val="1"/>
          <w:sz w:val="28"/>
          <w:szCs w:val="28"/>
          <w:lang w:val="ru-RU"/>
        </w:rPr>
        <w:t>Березовс</w:t>
      </w:r>
      <w:proofErr w:type="spellEnd"/>
      <w:r>
        <w:rPr>
          <w:kern w:val="1"/>
          <w:sz w:val="28"/>
          <w:szCs w:val="28"/>
        </w:rPr>
        <w:t xml:space="preserve">кого </w:t>
      </w:r>
      <w:proofErr w:type="spellStart"/>
      <w:r>
        <w:rPr>
          <w:kern w:val="1"/>
          <w:sz w:val="28"/>
          <w:szCs w:val="28"/>
        </w:rPr>
        <w:t>сельского</w:t>
      </w:r>
      <w:proofErr w:type="spellEnd"/>
      <w:r>
        <w:rPr>
          <w:kern w:val="1"/>
          <w:sz w:val="28"/>
          <w:szCs w:val="28"/>
        </w:rPr>
        <w:t xml:space="preserve"> </w:t>
      </w:r>
      <w:proofErr w:type="spellStart"/>
      <w:r>
        <w:rPr>
          <w:kern w:val="1"/>
          <w:sz w:val="28"/>
          <w:szCs w:val="28"/>
        </w:rPr>
        <w:t>поселения</w:t>
      </w:r>
      <w:proofErr w:type="spellEnd"/>
      <w:r>
        <w:rPr>
          <w:kern w:val="1"/>
          <w:sz w:val="28"/>
          <w:szCs w:val="28"/>
        </w:rPr>
        <w:t xml:space="preserve"> и на </w:t>
      </w:r>
      <w:proofErr w:type="spellStart"/>
      <w:r>
        <w:rPr>
          <w:kern w:val="1"/>
          <w:sz w:val="28"/>
          <w:szCs w:val="28"/>
        </w:rPr>
        <w:t>официальном</w:t>
      </w:r>
      <w:proofErr w:type="spellEnd"/>
      <w:r>
        <w:rPr>
          <w:kern w:val="1"/>
          <w:sz w:val="28"/>
          <w:szCs w:val="28"/>
        </w:rPr>
        <w:t xml:space="preserve"> </w:t>
      </w:r>
      <w:proofErr w:type="spellStart"/>
      <w:r>
        <w:rPr>
          <w:kern w:val="1"/>
          <w:sz w:val="28"/>
          <w:szCs w:val="28"/>
        </w:rPr>
        <w:t>сайте</w:t>
      </w:r>
      <w:proofErr w:type="spellEnd"/>
      <w:r>
        <w:rPr>
          <w:kern w:val="1"/>
          <w:sz w:val="28"/>
          <w:szCs w:val="28"/>
        </w:rPr>
        <w:t xml:space="preserve"> </w:t>
      </w:r>
      <w:proofErr w:type="spellStart"/>
      <w:r>
        <w:rPr>
          <w:kern w:val="1"/>
          <w:sz w:val="28"/>
          <w:szCs w:val="28"/>
        </w:rPr>
        <w:t>администрации</w:t>
      </w:r>
      <w:proofErr w:type="spellEnd"/>
      <w:r w:rsidRPr="00A42F95">
        <w:rPr>
          <w:kern w:val="1"/>
          <w:sz w:val="28"/>
          <w:szCs w:val="28"/>
        </w:rPr>
        <w:t xml:space="preserve"> </w:t>
      </w:r>
      <w:proofErr w:type="spellStart"/>
      <w:r w:rsidR="00382DEF">
        <w:rPr>
          <w:kern w:val="1"/>
          <w:sz w:val="28"/>
          <w:szCs w:val="28"/>
          <w:lang w:val="ru-RU"/>
        </w:rPr>
        <w:t>Березовс</w:t>
      </w:r>
      <w:proofErr w:type="spellEnd"/>
      <w:r>
        <w:rPr>
          <w:kern w:val="1"/>
          <w:sz w:val="28"/>
          <w:szCs w:val="28"/>
        </w:rPr>
        <w:t xml:space="preserve">кого </w:t>
      </w:r>
      <w:proofErr w:type="spellStart"/>
      <w:r>
        <w:rPr>
          <w:kern w:val="1"/>
          <w:sz w:val="28"/>
          <w:szCs w:val="28"/>
        </w:rPr>
        <w:t>сельского</w:t>
      </w:r>
      <w:proofErr w:type="spellEnd"/>
      <w:r>
        <w:rPr>
          <w:kern w:val="1"/>
          <w:sz w:val="28"/>
          <w:szCs w:val="28"/>
        </w:rPr>
        <w:t xml:space="preserve"> </w:t>
      </w:r>
      <w:proofErr w:type="spellStart"/>
      <w:r>
        <w:rPr>
          <w:kern w:val="1"/>
          <w:sz w:val="28"/>
          <w:szCs w:val="28"/>
        </w:rPr>
        <w:t>поселения</w:t>
      </w:r>
      <w:proofErr w:type="spellEnd"/>
      <w:r>
        <w:rPr>
          <w:kern w:val="1"/>
          <w:sz w:val="28"/>
          <w:szCs w:val="28"/>
        </w:rPr>
        <w:t xml:space="preserve"> в сети </w:t>
      </w:r>
      <w:proofErr w:type="spellStart"/>
      <w:r>
        <w:rPr>
          <w:kern w:val="1"/>
          <w:sz w:val="28"/>
          <w:szCs w:val="28"/>
        </w:rPr>
        <w:t>Интернет</w:t>
      </w:r>
      <w:proofErr w:type="spellEnd"/>
    </w:p>
    <w:p w:rsidR="00BF132F" w:rsidRPr="000B40A9" w:rsidRDefault="009B4DCF" w:rsidP="00BF132F">
      <w:pPr>
        <w:pStyle w:val="textosn"/>
        <w:shd w:val="clear" w:color="auto" w:fill="FFFFFF"/>
        <w:spacing w:before="0" w:after="0"/>
        <w:jc w:val="both"/>
        <w:rPr>
          <w:color w:val="000000"/>
          <w:sz w:val="20"/>
          <w:szCs w:val="20"/>
          <w:shd w:val="clear" w:color="auto" w:fill="FFFFFF"/>
          <w:lang w:val="ru-RU"/>
        </w:rPr>
      </w:pPr>
      <w:r>
        <w:rPr>
          <w:kern w:val="1"/>
          <w:sz w:val="28"/>
          <w:szCs w:val="28"/>
          <w:lang w:val="ru-RU"/>
        </w:rPr>
        <w:t xml:space="preserve">           </w:t>
      </w:r>
      <w:r w:rsidRPr="00905FB4">
        <w:rPr>
          <w:kern w:val="1"/>
          <w:sz w:val="28"/>
          <w:szCs w:val="28"/>
        </w:rPr>
        <w:t xml:space="preserve">4. Контроль за </w:t>
      </w:r>
      <w:proofErr w:type="spellStart"/>
      <w:r w:rsidRPr="00905FB4">
        <w:rPr>
          <w:kern w:val="1"/>
          <w:sz w:val="28"/>
          <w:szCs w:val="28"/>
        </w:rPr>
        <w:t>исполнением</w:t>
      </w:r>
      <w:proofErr w:type="spellEnd"/>
      <w:r w:rsidRPr="00905FB4">
        <w:rPr>
          <w:kern w:val="1"/>
          <w:sz w:val="28"/>
          <w:szCs w:val="28"/>
        </w:rPr>
        <w:t xml:space="preserve"> </w:t>
      </w:r>
      <w:proofErr w:type="spellStart"/>
      <w:r w:rsidRPr="00905FB4">
        <w:rPr>
          <w:kern w:val="1"/>
          <w:sz w:val="28"/>
          <w:szCs w:val="28"/>
        </w:rPr>
        <w:t>настоящего</w:t>
      </w:r>
      <w:proofErr w:type="spellEnd"/>
      <w:r w:rsidRPr="00905FB4">
        <w:rPr>
          <w:kern w:val="1"/>
          <w:sz w:val="28"/>
          <w:szCs w:val="28"/>
        </w:rPr>
        <w:t xml:space="preserve"> </w:t>
      </w:r>
      <w:r>
        <w:rPr>
          <w:kern w:val="1"/>
          <w:sz w:val="28"/>
          <w:szCs w:val="28"/>
          <w:lang w:val="ru-RU"/>
        </w:rPr>
        <w:t>решения</w:t>
      </w:r>
      <w:r w:rsidRPr="00905FB4">
        <w:rPr>
          <w:kern w:val="1"/>
          <w:sz w:val="28"/>
          <w:szCs w:val="28"/>
        </w:rPr>
        <w:t xml:space="preserve"> оставляю за </w:t>
      </w:r>
      <w:proofErr w:type="spellStart"/>
      <w:r w:rsidRPr="00905FB4">
        <w:rPr>
          <w:kern w:val="1"/>
          <w:sz w:val="28"/>
          <w:szCs w:val="28"/>
        </w:rPr>
        <w:t>собой</w:t>
      </w:r>
      <w:proofErr w:type="spellEnd"/>
      <w:r w:rsidRPr="00905FB4">
        <w:rPr>
          <w:kern w:val="1"/>
          <w:sz w:val="28"/>
          <w:szCs w:val="28"/>
        </w:rPr>
        <w:t>.</w:t>
      </w:r>
    </w:p>
    <w:p w:rsidR="009B4DCF" w:rsidRDefault="009B4DCF" w:rsidP="009B4DCF">
      <w:pPr>
        <w:suppressAutoHyphens/>
        <w:rPr>
          <w:b/>
          <w:sz w:val="28"/>
          <w:szCs w:val="28"/>
          <w:lang w:eastAsia="zh-CN"/>
        </w:rPr>
      </w:pPr>
    </w:p>
    <w:p w:rsidR="009B4DCF" w:rsidRDefault="009B4DCF" w:rsidP="009B4DCF">
      <w:pPr>
        <w:suppressAutoHyphens/>
        <w:rPr>
          <w:b/>
          <w:sz w:val="28"/>
          <w:szCs w:val="28"/>
          <w:lang w:eastAsia="zh-CN"/>
        </w:rPr>
      </w:pPr>
    </w:p>
    <w:p w:rsidR="009B4DCF" w:rsidRPr="009B4DCF" w:rsidRDefault="009B4DCF" w:rsidP="009B4DCF">
      <w:pPr>
        <w:suppressAutoHyphens/>
        <w:rPr>
          <w:b/>
          <w:sz w:val="28"/>
          <w:szCs w:val="28"/>
          <w:lang w:eastAsia="zh-CN"/>
        </w:rPr>
      </w:pPr>
      <w:r w:rsidRPr="009B4DCF">
        <w:rPr>
          <w:b/>
          <w:sz w:val="28"/>
          <w:szCs w:val="28"/>
          <w:lang w:eastAsia="zh-CN"/>
        </w:rPr>
        <w:t xml:space="preserve">Председатель </w:t>
      </w:r>
      <w:r w:rsidR="00382DEF">
        <w:rPr>
          <w:b/>
          <w:sz w:val="28"/>
          <w:szCs w:val="28"/>
          <w:lang w:eastAsia="zh-CN"/>
        </w:rPr>
        <w:t>Березов</w:t>
      </w:r>
      <w:r w:rsidRPr="009B4DCF">
        <w:rPr>
          <w:b/>
          <w:sz w:val="28"/>
          <w:szCs w:val="28"/>
          <w:lang w:eastAsia="zh-CN"/>
        </w:rPr>
        <w:t xml:space="preserve">ского </w:t>
      </w:r>
    </w:p>
    <w:p w:rsidR="009B4DCF" w:rsidRPr="009B4DCF" w:rsidRDefault="009B4DCF" w:rsidP="009B4DCF">
      <w:pPr>
        <w:suppressAutoHyphens/>
        <w:rPr>
          <w:b/>
          <w:sz w:val="28"/>
          <w:szCs w:val="28"/>
          <w:lang w:eastAsia="zh-CN"/>
        </w:rPr>
      </w:pPr>
      <w:proofErr w:type="gramStart"/>
      <w:r w:rsidRPr="009B4DCF">
        <w:rPr>
          <w:b/>
          <w:sz w:val="28"/>
          <w:szCs w:val="28"/>
          <w:lang w:eastAsia="zh-CN"/>
        </w:rPr>
        <w:t>сельского</w:t>
      </w:r>
      <w:proofErr w:type="gramEnd"/>
      <w:r w:rsidRPr="009B4DCF">
        <w:rPr>
          <w:b/>
          <w:sz w:val="28"/>
          <w:szCs w:val="28"/>
          <w:lang w:eastAsia="zh-CN"/>
        </w:rPr>
        <w:t xml:space="preserve"> совета-глава администрации</w:t>
      </w:r>
    </w:p>
    <w:p w:rsidR="009B4DCF" w:rsidRPr="009B4DCF" w:rsidRDefault="00382DEF" w:rsidP="009B4DCF">
      <w:pPr>
        <w:suppressAutoHyphens/>
        <w:rPr>
          <w:b/>
          <w:szCs w:val="28"/>
          <w:lang w:eastAsia="zh-CN"/>
        </w:rPr>
      </w:pPr>
      <w:r>
        <w:rPr>
          <w:b/>
          <w:sz w:val="28"/>
          <w:szCs w:val="28"/>
          <w:lang w:eastAsia="zh-CN"/>
        </w:rPr>
        <w:t>Березов</w:t>
      </w:r>
      <w:r w:rsidR="009B4DCF" w:rsidRPr="009B4DCF">
        <w:rPr>
          <w:b/>
          <w:sz w:val="28"/>
          <w:szCs w:val="28"/>
          <w:lang w:eastAsia="zh-CN"/>
        </w:rPr>
        <w:t xml:space="preserve">ского сельского поселения                                </w:t>
      </w:r>
      <w:r>
        <w:rPr>
          <w:b/>
          <w:sz w:val="28"/>
          <w:szCs w:val="28"/>
          <w:lang w:eastAsia="zh-CN"/>
        </w:rPr>
        <w:t xml:space="preserve">   </w:t>
      </w:r>
      <w:r w:rsidR="009B4DCF" w:rsidRPr="009B4DCF">
        <w:rPr>
          <w:b/>
          <w:sz w:val="28"/>
          <w:szCs w:val="28"/>
          <w:lang w:eastAsia="zh-CN"/>
        </w:rPr>
        <w:t xml:space="preserve">        </w:t>
      </w:r>
      <w:r>
        <w:rPr>
          <w:b/>
          <w:sz w:val="28"/>
          <w:szCs w:val="28"/>
          <w:lang w:val="uk-UA" w:eastAsia="zh-CN"/>
        </w:rPr>
        <w:t>А.Б.Назар</w:t>
      </w:r>
    </w:p>
    <w:p w:rsidR="00B32DE8" w:rsidRDefault="00B32DE8" w:rsidP="00645F00">
      <w:pPr>
        <w:pStyle w:val="Standard"/>
        <w:tabs>
          <w:tab w:val="left" w:pos="142"/>
        </w:tabs>
        <w:rPr>
          <w:rFonts w:cs="Times New Roman"/>
          <w:shd w:val="clear" w:color="auto" w:fill="FFFFFF"/>
          <w:lang w:val="ru-RU"/>
        </w:rPr>
      </w:pPr>
    </w:p>
    <w:p w:rsidR="009B4DCF" w:rsidRDefault="009B4DCF" w:rsidP="00645F00">
      <w:pPr>
        <w:pStyle w:val="Standard"/>
        <w:tabs>
          <w:tab w:val="left" w:pos="142"/>
        </w:tabs>
        <w:rPr>
          <w:rFonts w:cs="Times New Roman"/>
          <w:shd w:val="clear" w:color="auto" w:fill="FFFFFF"/>
          <w:lang w:val="ru-RU"/>
        </w:rPr>
      </w:pPr>
    </w:p>
    <w:p w:rsidR="009B4DCF" w:rsidRDefault="009B4DCF" w:rsidP="00645F00">
      <w:pPr>
        <w:pStyle w:val="Standard"/>
        <w:tabs>
          <w:tab w:val="left" w:pos="142"/>
        </w:tabs>
        <w:rPr>
          <w:rFonts w:cs="Times New Roman"/>
          <w:shd w:val="clear" w:color="auto" w:fill="FFFFFF"/>
          <w:lang w:val="ru-RU"/>
        </w:rPr>
      </w:pPr>
    </w:p>
    <w:p w:rsidR="009B4DCF" w:rsidRDefault="009B4DCF" w:rsidP="00645F00">
      <w:pPr>
        <w:pStyle w:val="Standard"/>
        <w:tabs>
          <w:tab w:val="left" w:pos="142"/>
        </w:tabs>
        <w:rPr>
          <w:rFonts w:cs="Times New Roman"/>
          <w:shd w:val="clear" w:color="auto" w:fill="FFFFFF"/>
          <w:lang w:val="ru-RU"/>
        </w:rPr>
      </w:pPr>
    </w:p>
    <w:p w:rsidR="009B4DCF" w:rsidRDefault="009B4DCF" w:rsidP="000B40A9">
      <w:pPr>
        <w:pStyle w:val="Standard"/>
        <w:tabs>
          <w:tab w:val="left" w:pos="142"/>
        </w:tabs>
        <w:jc w:val="right"/>
        <w:rPr>
          <w:rFonts w:cs="Times New Roman"/>
          <w:shd w:val="clear" w:color="auto" w:fill="FFFFFF"/>
          <w:lang w:val="ru-RU"/>
        </w:rPr>
      </w:pPr>
    </w:p>
    <w:p w:rsidR="009B4DCF" w:rsidRDefault="009B4DCF" w:rsidP="000B40A9">
      <w:pPr>
        <w:pStyle w:val="Standard"/>
        <w:tabs>
          <w:tab w:val="left" w:pos="142"/>
        </w:tabs>
        <w:jc w:val="right"/>
        <w:rPr>
          <w:rFonts w:cs="Times New Roman"/>
          <w:shd w:val="clear" w:color="auto" w:fill="FFFFFF"/>
          <w:lang w:val="ru-RU"/>
        </w:rPr>
      </w:pPr>
    </w:p>
    <w:p w:rsidR="009B4DCF" w:rsidRDefault="009B4DCF" w:rsidP="000B40A9">
      <w:pPr>
        <w:pStyle w:val="Standard"/>
        <w:tabs>
          <w:tab w:val="left" w:pos="142"/>
        </w:tabs>
        <w:jc w:val="right"/>
        <w:rPr>
          <w:rFonts w:cs="Times New Roman"/>
          <w:shd w:val="clear" w:color="auto" w:fill="FFFFFF"/>
          <w:lang w:val="ru-RU"/>
        </w:rPr>
      </w:pPr>
    </w:p>
    <w:p w:rsidR="00EA473B" w:rsidRDefault="00EA473B" w:rsidP="000B40A9">
      <w:pPr>
        <w:pStyle w:val="Standard"/>
        <w:tabs>
          <w:tab w:val="left" w:pos="142"/>
        </w:tabs>
        <w:jc w:val="right"/>
        <w:rPr>
          <w:rFonts w:cs="Times New Roman"/>
          <w:shd w:val="clear" w:color="auto" w:fill="FFFFFF"/>
          <w:lang w:val="ru-RU"/>
        </w:rPr>
      </w:pPr>
    </w:p>
    <w:p w:rsidR="000B40A9" w:rsidRPr="00780335" w:rsidRDefault="000B40A9" w:rsidP="000B40A9">
      <w:pPr>
        <w:pStyle w:val="Standard"/>
        <w:tabs>
          <w:tab w:val="left" w:pos="142"/>
        </w:tabs>
        <w:jc w:val="right"/>
        <w:rPr>
          <w:rFonts w:cs="Times New Roman"/>
          <w:shd w:val="clear" w:color="auto" w:fill="FFFFFF"/>
          <w:lang w:val="ru-RU"/>
        </w:rPr>
      </w:pPr>
      <w:r>
        <w:rPr>
          <w:rFonts w:cs="Times New Roman"/>
          <w:shd w:val="clear" w:color="auto" w:fill="FFFFFF"/>
          <w:lang w:val="ru-RU"/>
        </w:rPr>
        <w:t>Приложение</w:t>
      </w:r>
    </w:p>
    <w:p w:rsidR="000B40A9" w:rsidRPr="00780335" w:rsidRDefault="009B4DCF" w:rsidP="000B40A9">
      <w:pPr>
        <w:pStyle w:val="Standard"/>
        <w:tabs>
          <w:tab w:val="left" w:pos="142"/>
        </w:tabs>
        <w:jc w:val="right"/>
        <w:rPr>
          <w:rFonts w:cs="Times New Roman"/>
          <w:shd w:val="clear" w:color="auto" w:fill="FFFFFF"/>
          <w:lang w:val="ru-RU"/>
        </w:rPr>
      </w:pPr>
      <w:r>
        <w:rPr>
          <w:rFonts w:cs="Times New Roman"/>
          <w:shd w:val="clear" w:color="auto" w:fill="FFFFFF"/>
          <w:lang w:val="ru-RU"/>
        </w:rPr>
        <w:t xml:space="preserve">к решению </w:t>
      </w:r>
      <w:r w:rsidR="000B40A9">
        <w:rPr>
          <w:rFonts w:cs="Times New Roman"/>
          <w:shd w:val="clear" w:color="auto" w:fill="FFFFFF"/>
          <w:lang w:val="ru-RU"/>
        </w:rPr>
        <w:t xml:space="preserve"> </w:t>
      </w:r>
      <w:r w:rsidR="006C269B">
        <w:rPr>
          <w:rFonts w:cs="Times New Roman"/>
          <w:shd w:val="clear" w:color="auto" w:fill="FFFFFF"/>
          <w:lang w:val="ru-RU"/>
        </w:rPr>
        <w:t>41 заседания</w:t>
      </w:r>
      <w:r w:rsidR="000B40A9" w:rsidRPr="00780335">
        <w:rPr>
          <w:rFonts w:cs="Times New Roman"/>
          <w:shd w:val="clear" w:color="auto" w:fill="FFFFFF"/>
          <w:lang w:val="ru-RU"/>
        </w:rPr>
        <w:t xml:space="preserve"> 1-го созыва </w:t>
      </w:r>
    </w:p>
    <w:p w:rsidR="000B40A9" w:rsidRPr="00780335" w:rsidRDefault="000B40A9" w:rsidP="000B40A9">
      <w:pPr>
        <w:pStyle w:val="Standard"/>
        <w:tabs>
          <w:tab w:val="left" w:pos="142"/>
        </w:tabs>
        <w:jc w:val="right"/>
        <w:rPr>
          <w:rFonts w:cs="Times New Roman"/>
          <w:shd w:val="clear" w:color="auto" w:fill="FFFFFF"/>
          <w:lang w:val="ru-RU"/>
        </w:rPr>
      </w:pPr>
      <w:r w:rsidRPr="00780335">
        <w:rPr>
          <w:rFonts w:cs="Times New Roman"/>
          <w:shd w:val="clear" w:color="auto" w:fill="FFFFFF"/>
          <w:lang w:val="ru-RU"/>
        </w:rPr>
        <w:t xml:space="preserve">от </w:t>
      </w:r>
      <w:r w:rsidR="006C269B">
        <w:rPr>
          <w:rFonts w:cs="Times New Roman"/>
          <w:shd w:val="clear" w:color="auto" w:fill="FFFFFF"/>
          <w:lang w:val="ru-RU"/>
        </w:rPr>
        <w:t>29.12.2016</w:t>
      </w:r>
      <w:r w:rsidR="009B4DCF">
        <w:rPr>
          <w:rFonts w:cs="Times New Roman"/>
          <w:shd w:val="clear" w:color="auto" w:fill="FFFFFF"/>
          <w:lang w:val="ru-RU"/>
        </w:rPr>
        <w:t xml:space="preserve"> года № ____ </w:t>
      </w:r>
    </w:p>
    <w:p w:rsidR="00F639CE" w:rsidRDefault="00F639CE" w:rsidP="0040061A">
      <w:pPr>
        <w:pStyle w:val="Standard"/>
        <w:tabs>
          <w:tab w:val="left" w:pos="142"/>
        </w:tabs>
        <w:jc w:val="right"/>
        <w:rPr>
          <w:rFonts w:cs="Times New Roman"/>
          <w:shd w:val="clear" w:color="auto" w:fill="FFFFFF"/>
          <w:lang w:val="ru-RU"/>
        </w:rPr>
      </w:pPr>
    </w:p>
    <w:p w:rsidR="00EA473B" w:rsidRDefault="00EA473B" w:rsidP="000B40A9">
      <w:pPr>
        <w:pStyle w:val="a3"/>
        <w:spacing w:before="0" w:beforeAutospacing="0" w:after="0" w:afterAutospacing="0"/>
        <w:ind w:firstLine="540"/>
        <w:jc w:val="center"/>
        <w:rPr>
          <w:b/>
          <w:bCs/>
        </w:rPr>
      </w:pPr>
    </w:p>
    <w:p w:rsidR="000B40A9" w:rsidRPr="00AF6980" w:rsidRDefault="000B40A9" w:rsidP="000B40A9">
      <w:pPr>
        <w:pStyle w:val="a3"/>
        <w:spacing w:before="0" w:beforeAutospacing="0" w:after="0" w:afterAutospacing="0"/>
        <w:ind w:firstLine="540"/>
        <w:jc w:val="center"/>
      </w:pPr>
      <w:r w:rsidRPr="00AF6980">
        <w:rPr>
          <w:b/>
          <w:bCs/>
        </w:rPr>
        <w:t>Положение</w:t>
      </w:r>
    </w:p>
    <w:p w:rsidR="000B40A9" w:rsidRPr="00AF6980" w:rsidRDefault="000B40A9" w:rsidP="000B40A9">
      <w:pPr>
        <w:ind w:firstLine="540"/>
        <w:jc w:val="center"/>
      </w:pPr>
      <w:r w:rsidRPr="00AF6980">
        <w:rPr>
          <w:b/>
          <w:bCs/>
        </w:rPr>
        <w:t xml:space="preserve">о контрактной системе в сфере закупок товаров, работ, услуг для обеспечения муниципальных нужд </w:t>
      </w:r>
      <w:r w:rsidR="006C269B">
        <w:rPr>
          <w:b/>
          <w:bCs/>
        </w:rPr>
        <w:t>Березов</w:t>
      </w:r>
      <w:r w:rsidR="009B4DCF">
        <w:rPr>
          <w:b/>
          <w:bCs/>
        </w:rPr>
        <w:t>ского</w:t>
      </w:r>
      <w:r w:rsidRPr="00AF6980">
        <w:rPr>
          <w:b/>
          <w:bCs/>
        </w:rPr>
        <w:t xml:space="preserve"> сельского поселения</w:t>
      </w:r>
    </w:p>
    <w:p w:rsidR="000B40A9" w:rsidRPr="00AF6980" w:rsidRDefault="00EA473B" w:rsidP="000B40A9">
      <w:pPr>
        <w:ind w:firstLine="540"/>
        <w:jc w:val="center"/>
      </w:pPr>
      <w:r w:rsidRPr="00EA473B">
        <w:rPr>
          <w:b/>
          <w:bCs/>
        </w:rPr>
        <w:t xml:space="preserve">Раздольненского </w:t>
      </w:r>
      <w:r w:rsidR="000B40A9">
        <w:rPr>
          <w:b/>
          <w:bCs/>
        </w:rPr>
        <w:t>района Республики Крым</w:t>
      </w:r>
    </w:p>
    <w:p w:rsidR="000B40A9" w:rsidRDefault="000B40A9" w:rsidP="000B40A9">
      <w:pPr>
        <w:pStyle w:val="a3"/>
        <w:spacing w:before="0" w:beforeAutospacing="0" w:after="0" w:afterAutospacing="0"/>
        <w:ind w:firstLine="540"/>
        <w:jc w:val="center"/>
        <w:rPr>
          <w:b/>
          <w:bCs/>
        </w:rPr>
      </w:pPr>
    </w:p>
    <w:p w:rsidR="000B40A9" w:rsidRPr="00AF6980" w:rsidRDefault="000B40A9" w:rsidP="000B40A9">
      <w:pPr>
        <w:pStyle w:val="a3"/>
        <w:numPr>
          <w:ilvl w:val="0"/>
          <w:numId w:val="17"/>
        </w:numPr>
        <w:spacing w:before="0" w:beforeAutospacing="0" w:after="0" w:afterAutospacing="0"/>
        <w:jc w:val="center"/>
      </w:pPr>
      <w:r w:rsidRPr="00AF6980">
        <w:rPr>
          <w:b/>
          <w:bCs/>
        </w:rPr>
        <w:t>Общие положения</w:t>
      </w:r>
      <w:r>
        <w:rPr>
          <w:b/>
          <w:bCs/>
        </w:rPr>
        <w:t>:</w:t>
      </w:r>
    </w:p>
    <w:p w:rsidR="000B40A9" w:rsidRPr="00AF6980" w:rsidRDefault="000B40A9" w:rsidP="000B40A9">
      <w:pPr>
        <w:pStyle w:val="a3"/>
        <w:spacing w:before="0" w:beforeAutospacing="0" w:after="0" w:afterAutospacing="0"/>
        <w:ind w:left="720" w:firstLine="540"/>
        <w:jc w:val="both"/>
      </w:pPr>
    </w:p>
    <w:p w:rsidR="000B40A9" w:rsidRPr="00AF6980" w:rsidRDefault="000B40A9" w:rsidP="000B40A9">
      <w:pPr>
        <w:pStyle w:val="a3"/>
        <w:ind w:firstLine="540"/>
        <w:jc w:val="both"/>
      </w:pPr>
      <w:r w:rsidRPr="00AF6980">
        <w:t xml:space="preserve">1.1. </w:t>
      </w:r>
      <w:proofErr w:type="gramStart"/>
      <w:r w:rsidRPr="00AF6980">
        <w:t xml:space="preserve">Настоящее Положение о контрактной системе в сфере закупок товаров, работ, услуг для обеспечения муниципальных нужд </w:t>
      </w:r>
      <w:r w:rsidR="006C269B">
        <w:t>Березов</w:t>
      </w:r>
      <w:r w:rsidR="009B4DCF">
        <w:t>ского</w:t>
      </w:r>
      <w:r>
        <w:t xml:space="preserve"> сельского поселения </w:t>
      </w:r>
      <w:proofErr w:type="spellStart"/>
      <w:r w:rsidR="006C50C9" w:rsidRPr="006C50C9">
        <w:t>Раздольненского</w:t>
      </w:r>
      <w:proofErr w:type="spellEnd"/>
      <w:r w:rsidR="006C50C9" w:rsidRPr="006C50C9">
        <w:t xml:space="preserve"> </w:t>
      </w:r>
      <w:r>
        <w:t>района Республики Крым</w:t>
      </w:r>
      <w:r w:rsidRPr="00AF6980">
        <w:t xml:space="preserve">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w:t>
      </w:r>
      <w:proofErr w:type="gramEnd"/>
      <w:r w:rsidRPr="00AF6980">
        <w:t xml:space="preserve"> закупок товаров, работ, услуг для обеспечения государственных и муниципальных нужд» (далее - Федеральный закон № 44-ФЗ), Уставом </w:t>
      </w:r>
      <w:r w:rsidR="006C269B">
        <w:t>Березовс</w:t>
      </w:r>
      <w:r w:rsidR="009B4DCF">
        <w:t xml:space="preserve">кого </w:t>
      </w:r>
      <w:r w:rsidRPr="00AF6980">
        <w:t>сельского поселения.</w:t>
      </w:r>
    </w:p>
    <w:p w:rsidR="000B40A9" w:rsidRPr="00AF6980" w:rsidRDefault="000B40A9" w:rsidP="000B40A9">
      <w:pPr>
        <w:pStyle w:val="a3"/>
        <w:ind w:firstLine="540"/>
        <w:jc w:val="both"/>
      </w:pPr>
      <w:r w:rsidRPr="00AF6980">
        <w:t xml:space="preserve">1.2. Положение регулирует отношения, направленные на обеспечение муниципальных нужд </w:t>
      </w:r>
      <w:r w:rsidR="006C269B">
        <w:t>Березов</w:t>
      </w:r>
      <w:r w:rsidR="009B4DCF">
        <w:t xml:space="preserve">ского </w:t>
      </w:r>
      <w:r>
        <w:t xml:space="preserve">сельского поселения </w:t>
      </w:r>
      <w:proofErr w:type="spellStart"/>
      <w:r w:rsidR="00EA473B" w:rsidRPr="00EA473B">
        <w:t>Раздольненского</w:t>
      </w:r>
      <w:proofErr w:type="spellEnd"/>
      <w:r w:rsidR="00EA473B" w:rsidRPr="00EA473B">
        <w:t xml:space="preserve"> </w:t>
      </w:r>
      <w:r>
        <w:t>района Республики Крым</w:t>
      </w:r>
      <w:r w:rsidR="009B4DCF">
        <w:t xml:space="preserve"> (далее </w:t>
      </w:r>
      <w:r w:rsidR="006C269B">
        <w:t>–</w:t>
      </w:r>
      <w:r w:rsidR="009B4DCF">
        <w:t xml:space="preserve"> </w:t>
      </w:r>
      <w:r w:rsidR="006C269B">
        <w:t xml:space="preserve">Березовское </w:t>
      </w:r>
      <w:r w:rsidRPr="00AF6980">
        <w:t>сельское поселение)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0B40A9" w:rsidRPr="00AF6980" w:rsidRDefault="000B40A9" w:rsidP="000B40A9">
      <w:pPr>
        <w:pStyle w:val="a3"/>
        <w:spacing w:before="0" w:beforeAutospacing="0" w:after="0" w:afterAutospacing="0"/>
        <w:ind w:firstLine="540"/>
        <w:jc w:val="both"/>
      </w:pPr>
      <w:r w:rsidRPr="00AF6980">
        <w:t>1.3. Основные понятия, используемые в настоящем Положении:</w:t>
      </w:r>
    </w:p>
    <w:p w:rsidR="000B40A9" w:rsidRPr="00AF6980" w:rsidRDefault="000B40A9" w:rsidP="000B40A9">
      <w:pPr>
        <w:pStyle w:val="a3"/>
        <w:spacing w:before="0" w:beforeAutospacing="0" w:after="0" w:afterAutospacing="0"/>
        <w:ind w:firstLine="540"/>
        <w:jc w:val="both"/>
      </w:pPr>
      <w:r w:rsidRPr="00AF6980">
        <w:t xml:space="preserve">1.3.1. </w:t>
      </w:r>
      <w:proofErr w:type="gramStart"/>
      <w:r w:rsidRPr="00AF6980">
        <w:t>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 в том числе с использованием единой информационной системы в сфере закупок (за исключением случаев, если</w:t>
      </w:r>
      <w:proofErr w:type="gramEnd"/>
      <w:r w:rsidRPr="00AF6980">
        <w:t xml:space="preserve"> использование такой единой информационной системы не предусмотрено Федеральным законом № 44-ФЗ), действий, направленных на обеспечение муниципальных нужд.</w:t>
      </w:r>
    </w:p>
    <w:p w:rsidR="000B40A9" w:rsidRPr="00AF6980" w:rsidRDefault="000B40A9" w:rsidP="000B40A9">
      <w:pPr>
        <w:pStyle w:val="a3"/>
        <w:spacing w:before="0" w:beforeAutospacing="0" w:after="0" w:afterAutospacing="0"/>
        <w:ind w:firstLine="540"/>
        <w:jc w:val="both"/>
      </w:pPr>
      <w:r w:rsidRPr="00AF6980">
        <w:t>1.3.2.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 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AF6980">
        <w:t>ств ст</w:t>
      </w:r>
      <w:proofErr w:type="gramEnd"/>
      <w:r w:rsidRPr="00AF6980">
        <w:t>оронами контракта. В 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w:t>
      </w:r>
      <w:proofErr w:type="gramStart"/>
      <w:r w:rsidRPr="00AF6980">
        <w:t>ств ст</w:t>
      </w:r>
      <w:proofErr w:type="gramEnd"/>
      <w:r w:rsidRPr="00AF6980">
        <w:t>оронами контракта.</w:t>
      </w:r>
    </w:p>
    <w:p w:rsidR="000B40A9" w:rsidRPr="00AF6980" w:rsidRDefault="000B40A9" w:rsidP="000B40A9">
      <w:pPr>
        <w:pStyle w:val="a3"/>
        <w:spacing w:before="0" w:beforeAutospacing="0" w:after="0" w:afterAutospacing="0"/>
        <w:ind w:firstLine="540"/>
        <w:jc w:val="both"/>
      </w:pPr>
      <w:r w:rsidRPr="00AF6980">
        <w:t xml:space="preserve">1.3.3. Муниципальный заказчик - муниципальный орган или муниципальное казенное учреждение, действующие от имени </w:t>
      </w:r>
      <w:r w:rsidR="006C269B">
        <w:t>Березовского</w:t>
      </w:r>
      <w:r w:rsidR="009B4DCF">
        <w:t xml:space="preserve"> </w:t>
      </w:r>
      <w:r w:rsidRPr="00AF6980">
        <w:t>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w:t>
      </w:r>
      <w:r>
        <w:t>ования и осуществляющие закупки.</w:t>
      </w:r>
    </w:p>
    <w:p w:rsidR="000B40A9" w:rsidRPr="00AF6980" w:rsidRDefault="000B40A9" w:rsidP="000B40A9">
      <w:pPr>
        <w:pStyle w:val="a3"/>
        <w:spacing w:before="0" w:beforeAutospacing="0" w:after="0" w:afterAutospacing="0"/>
        <w:ind w:firstLine="540"/>
        <w:jc w:val="both"/>
      </w:pPr>
      <w:r w:rsidRPr="00AF6980">
        <w:t>Муниципальный заказчик, либо в соответствии с частью 1 статьи 15 Федерального закона № 44-ФЗ бюджетное учреждение, осуществляющие закупки, именуются «заказчиком».</w:t>
      </w:r>
    </w:p>
    <w:p w:rsidR="000B40A9" w:rsidRPr="00AF6980" w:rsidRDefault="000B40A9" w:rsidP="000B40A9">
      <w:pPr>
        <w:pStyle w:val="a3"/>
        <w:spacing w:before="0" w:beforeAutospacing="0" w:after="0" w:afterAutospacing="0"/>
        <w:ind w:firstLine="540"/>
        <w:jc w:val="both"/>
      </w:pPr>
      <w:r w:rsidRPr="00AF6980">
        <w:lastRenderedPageBreak/>
        <w:t xml:space="preserve">1.3.4. </w:t>
      </w:r>
      <w:proofErr w:type="gramStart"/>
      <w:r w:rsidRPr="00AF6980">
        <w:t>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0B40A9" w:rsidRPr="00AF6980" w:rsidRDefault="000B40A9" w:rsidP="000B40A9">
      <w:pPr>
        <w:pStyle w:val="a3"/>
        <w:spacing w:before="0" w:beforeAutospacing="0" w:after="0" w:afterAutospacing="0"/>
        <w:ind w:firstLine="540"/>
        <w:jc w:val="both"/>
      </w:pPr>
      <w:r w:rsidRPr="00AF6980">
        <w:t>1.3.5. Другие термины и понятия, используемые в настоящем Положении, трактуются в соответствии с законодательством Российской Федерации.</w:t>
      </w:r>
    </w:p>
    <w:p w:rsidR="00EA473B" w:rsidRDefault="00EA473B" w:rsidP="000B40A9">
      <w:pPr>
        <w:pStyle w:val="a3"/>
        <w:spacing w:before="0" w:beforeAutospacing="0" w:after="0" w:afterAutospacing="0"/>
        <w:ind w:firstLine="540"/>
        <w:jc w:val="both"/>
      </w:pPr>
    </w:p>
    <w:p w:rsidR="000B40A9" w:rsidRDefault="000B40A9" w:rsidP="000B40A9">
      <w:pPr>
        <w:pStyle w:val="a3"/>
        <w:spacing w:before="0" w:beforeAutospacing="0" w:after="0" w:afterAutospacing="0"/>
        <w:ind w:firstLine="540"/>
        <w:jc w:val="both"/>
      </w:pPr>
      <w:r w:rsidRPr="00AF6980">
        <w:t>1.4. Информационное обеспечение контрактной системы в сфере закупок осуществляется заказчиками за счет использования единой информационной системы. Муниципальная информационная система в сфере закупок, интегрированная с единой информационной системой, не создается.</w:t>
      </w:r>
    </w:p>
    <w:p w:rsidR="00EA473B" w:rsidRPr="00AF6980"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p>
    <w:p w:rsidR="000B40A9" w:rsidRPr="00AF6980" w:rsidRDefault="000B40A9" w:rsidP="000B40A9">
      <w:pPr>
        <w:pStyle w:val="a3"/>
        <w:numPr>
          <w:ilvl w:val="0"/>
          <w:numId w:val="17"/>
        </w:numPr>
        <w:spacing w:before="0" w:beforeAutospacing="0" w:after="0" w:afterAutospacing="0"/>
        <w:jc w:val="center"/>
      </w:pPr>
      <w:r w:rsidRPr="00AF6980">
        <w:rPr>
          <w:b/>
          <w:bCs/>
        </w:rPr>
        <w:t>Планирование</w:t>
      </w:r>
      <w:r>
        <w:rPr>
          <w:b/>
          <w:bCs/>
        </w:rPr>
        <w:t>:</w:t>
      </w:r>
    </w:p>
    <w:p w:rsidR="000B40A9" w:rsidRPr="00AF6980" w:rsidRDefault="000B40A9" w:rsidP="000B40A9">
      <w:pPr>
        <w:pStyle w:val="a3"/>
        <w:spacing w:before="0" w:beforeAutospacing="0" w:after="0" w:afterAutospacing="0"/>
        <w:ind w:left="720" w:firstLine="540"/>
        <w:jc w:val="both"/>
      </w:pPr>
    </w:p>
    <w:p w:rsidR="000B40A9" w:rsidRPr="00AF6980" w:rsidRDefault="000B40A9" w:rsidP="000B40A9">
      <w:pPr>
        <w:pStyle w:val="a3"/>
        <w:spacing w:before="0" w:beforeAutospacing="0" w:after="0" w:afterAutospacing="0"/>
        <w:ind w:firstLine="540"/>
        <w:jc w:val="both"/>
      </w:pPr>
      <w:r w:rsidRPr="00AF6980">
        <w:t xml:space="preserve">2.1. </w:t>
      </w:r>
      <w:proofErr w:type="gramStart"/>
      <w:r w:rsidRPr="00AF6980">
        <w:t>План закупок формируется исходя из целей осуществления закупок, определенных с учетом положений статьи 13 Федерального закона № 44-ФЗ, а также с учетом установленных статьей 19 Федерального закона № 44-ФЗ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заказчиков.</w:t>
      </w:r>
      <w:proofErr w:type="gramEnd"/>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2.2. В планы закупок включается только информация, перечисленная в части 2 статьи 17 Федерального закона № 44-ФЗ.</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2.3. Порядок формирования, утверждения и ведения планов закупок для обеспечения муниципальных нужд разрабатывается администрацией</w:t>
      </w:r>
      <w:r w:rsidR="009B4DCF" w:rsidRPr="009B4DCF">
        <w:t xml:space="preserve"> </w:t>
      </w:r>
      <w:r w:rsidR="006C269B">
        <w:t>Березов</w:t>
      </w:r>
      <w:r w:rsidR="009B4DCF">
        <w:t>ского</w:t>
      </w:r>
      <w:r w:rsidRPr="00AF6980">
        <w:t xml:space="preserve"> сельского поселения с учетом </w:t>
      </w:r>
      <w:proofErr w:type="gramStart"/>
      <w:r w:rsidRPr="00AF6980">
        <w:t>требований, установленных Правительством Российской Федерации и утверждается</w:t>
      </w:r>
      <w:proofErr w:type="gramEnd"/>
      <w:r w:rsidRPr="00AF6980">
        <w:t xml:space="preserve"> постановлением администрации </w:t>
      </w:r>
      <w:r w:rsidR="00266244">
        <w:t>Березов</w:t>
      </w:r>
      <w:r w:rsidR="009B4DCF">
        <w:t xml:space="preserve">ского </w:t>
      </w:r>
      <w:r w:rsidRPr="00AF6980">
        <w:t>сельского поселения.</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 xml:space="preserve">2.4. Правила нормирования в сфере закупок товаров, работ, услуг для обеспечения муниципальных нужд (далее - правила нормирования) разрабатываются администрацией </w:t>
      </w:r>
      <w:r w:rsidR="00266244">
        <w:t>Березов</w:t>
      </w:r>
      <w:r w:rsidR="009B4DCF">
        <w:t xml:space="preserve">ского </w:t>
      </w:r>
      <w:r w:rsidRPr="00AF6980">
        <w:t xml:space="preserve">сельского поселения в соответствии с общими правилами нормирования, установленными Правительством Российской Федерации, и утверждаются постановлением администрации </w:t>
      </w:r>
      <w:r w:rsidR="00266244">
        <w:t>Березов</w:t>
      </w:r>
      <w:r w:rsidR="009B4DCF">
        <w:t xml:space="preserve">ского </w:t>
      </w:r>
      <w:r w:rsidRPr="00AF6980">
        <w:t>сельского поселения.</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 xml:space="preserve">2.5. </w:t>
      </w:r>
      <w:proofErr w:type="gramStart"/>
      <w:r w:rsidRPr="00AF6980">
        <w:t>Муниципальные органы на основании правил нормирования, установленных в соответствии с пунктом 2.4 настоящего Положения, утверждают требования к закупаемым ими и подведомственными указанным органам казенными учреждениями и бюджетными учреждениями, а также автономными учреждениями и муниципальными унитарными предприятиями, на которые распространяются</w:t>
      </w:r>
      <w:r>
        <w:t xml:space="preserve"> положения Федерального закона №</w:t>
      </w:r>
      <w:r w:rsidRPr="00AF6980">
        <w:t xml:space="preserve"> 44-ФЗ, отдельным видам товаров, работ, услуг (в том числе предельные цены товаров, работ, услуг) и (или) нормативные затраты</w:t>
      </w:r>
      <w:proofErr w:type="gramEnd"/>
      <w:r w:rsidRPr="00AF6980">
        <w:t xml:space="preserve"> на обеспечение функций муниципальных органов.</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 xml:space="preserve">2.6. Проведение обязательного общественного обсуждения закупок для обеспечения муниципальных нужд </w:t>
      </w:r>
      <w:r w:rsidR="00266244">
        <w:t>Березовс</w:t>
      </w:r>
      <w:r w:rsidR="009B4DCF">
        <w:t xml:space="preserve">кого </w:t>
      </w:r>
      <w:r w:rsidRPr="00AF6980">
        <w:t>сельского поселения осуществляется в случаях и в порядке, установленном Правительством Российской Федерации.</w:t>
      </w:r>
    </w:p>
    <w:p w:rsidR="00EA473B" w:rsidRDefault="00EA473B" w:rsidP="000B40A9">
      <w:pPr>
        <w:pStyle w:val="a3"/>
        <w:spacing w:before="0" w:beforeAutospacing="0" w:after="0" w:afterAutospacing="0"/>
        <w:ind w:firstLine="540"/>
        <w:jc w:val="both"/>
      </w:pPr>
    </w:p>
    <w:p w:rsidR="000B40A9" w:rsidRDefault="000B40A9" w:rsidP="000B40A9">
      <w:pPr>
        <w:pStyle w:val="a3"/>
        <w:spacing w:before="0" w:beforeAutospacing="0" w:after="0" w:afterAutospacing="0"/>
        <w:ind w:firstLine="540"/>
        <w:jc w:val="both"/>
      </w:pPr>
      <w:r w:rsidRPr="00AF6980">
        <w:t xml:space="preserve">2.7. Порядок формирования, утверждения и ведения планов-графиков для обеспечения муниципальных нужд разрабатывается и утверждается постановлением администрации </w:t>
      </w:r>
      <w:r w:rsidR="00266244">
        <w:t>Березов</w:t>
      </w:r>
      <w:r w:rsidR="009B4DCF">
        <w:t xml:space="preserve">ского </w:t>
      </w:r>
      <w:r w:rsidRPr="00AF6980">
        <w:t>сельского поселения с учетом требований, установленных Правительством Российской Федерации.</w:t>
      </w:r>
    </w:p>
    <w:p w:rsidR="00EA473B" w:rsidRDefault="00EA473B" w:rsidP="000B40A9">
      <w:pPr>
        <w:pStyle w:val="a3"/>
        <w:spacing w:before="0" w:beforeAutospacing="0" w:after="0" w:afterAutospacing="0"/>
        <w:ind w:firstLine="540"/>
        <w:jc w:val="both"/>
      </w:pPr>
    </w:p>
    <w:p w:rsidR="00EA473B" w:rsidRPr="00AF6980" w:rsidRDefault="00EA473B" w:rsidP="000B40A9">
      <w:pPr>
        <w:pStyle w:val="a3"/>
        <w:spacing w:before="0" w:beforeAutospacing="0" w:after="0" w:afterAutospacing="0"/>
        <w:ind w:firstLine="540"/>
        <w:jc w:val="both"/>
      </w:pPr>
    </w:p>
    <w:p w:rsidR="000B40A9" w:rsidRDefault="000B40A9" w:rsidP="000B40A9">
      <w:pPr>
        <w:pStyle w:val="a3"/>
        <w:spacing w:before="0" w:beforeAutospacing="0" w:after="0" w:afterAutospacing="0"/>
        <w:ind w:firstLine="540"/>
        <w:jc w:val="both"/>
      </w:pPr>
    </w:p>
    <w:p w:rsidR="00EA473B" w:rsidRPr="00AF6980" w:rsidRDefault="00EA473B" w:rsidP="000B40A9">
      <w:pPr>
        <w:pStyle w:val="a3"/>
        <w:spacing w:before="0" w:beforeAutospacing="0" w:after="0" w:afterAutospacing="0"/>
        <w:ind w:firstLine="540"/>
        <w:jc w:val="both"/>
      </w:pPr>
    </w:p>
    <w:p w:rsidR="000B40A9" w:rsidRPr="00AF6980" w:rsidRDefault="000B40A9" w:rsidP="000B40A9">
      <w:pPr>
        <w:pStyle w:val="a3"/>
        <w:numPr>
          <w:ilvl w:val="0"/>
          <w:numId w:val="17"/>
        </w:numPr>
        <w:spacing w:before="0" w:beforeAutospacing="0" w:after="0" w:afterAutospacing="0"/>
        <w:jc w:val="center"/>
      </w:pPr>
      <w:r w:rsidRPr="00AF6980">
        <w:rPr>
          <w:b/>
          <w:bCs/>
        </w:rPr>
        <w:t>Осуществление закупок</w:t>
      </w:r>
      <w:r>
        <w:rPr>
          <w:b/>
          <w:bCs/>
        </w:rPr>
        <w:t>:</w:t>
      </w:r>
    </w:p>
    <w:p w:rsidR="000B40A9" w:rsidRPr="00AF6980" w:rsidRDefault="000B40A9" w:rsidP="000B40A9">
      <w:pPr>
        <w:pStyle w:val="a3"/>
        <w:spacing w:before="0" w:beforeAutospacing="0" w:after="0" w:afterAutospacing="0"/>
        <w:ind w:left="720" w:firstLine="540"/>
        <w:jc w:val="both"/>
      </w:pPr>
    </w:p>
    <w:p w:rsidR="000B40A9" w:rsidRPr="00AF6980" w:rsidRDefault="000B40A9" w:rsidP="000B40A9">
      <w:pPr>
        <w:pStyle w:val="a3"/>
        <w:spacing w:before="0" w:beforeAutospacing="0" w:after="0" w:afterAutospacing="0"/>
        <w:ind w:firstLine="540"/>
        <w:jc w:val="both"/>
      </w:pPr>
      <w:r w:rsidRPr="00AF6980">
        <w:t>3.1. Заказчик выбирает способ определения поставщика (подрядчика, исполнителя) в соответствии с положениями главы 3 Федерального закона № 44-ФЗ. При этом он не вправе совершать действия, влекущие за собой необоснованное сокращение числа участников закупки.</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3.2. Заказчик, совокупный годовой объем закупок, которого в соответствии с планом-графиком превышает сто миллионов рублей, создает контрактную службу (без создания специального структурного подразделения).</w:t>
      </w:r>
    </w:p>
    <w:p w:rsidR="000B40A9" w:rsidRPr="00AF6980" w:rsidRDefault="000B40A9" w:rsidP="000B40A9">
      <w:pPr>
        <w:pStyle w:val="a3"/>
        <w:spacing w:before="0" w:beforeAutospacing="0" w:after="0" w:afterAutospacing="0"/>
        <w:ind w:firstLine="540"/>
        <w:jc w:val="both"/>
      </w:pPr>
      <w:r w:rsidRPr="00AF6980">
        <w:t>При наличии совокупного годового объема закупок в соответствии с планом-графиком, не превышающего сто миллионов рублей, и отсутствия у заказчика контрактной службы,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 xml:space="preserve">3.3. </w:t>
      </w:r>
      <w:proofErr w:type="gramStart"/>
      <w:r w:rsidRPr="00AF6980">
        <w:t xml:space="preserve">Полномочия на определение поставщиков (подрядчиков, исполнителей) конкурентными способами для муниципальных заказчиков: администрации </w:t>
      </w:r>
      <w:r w:rsidR="00266244">
        <w:t>Березов</w:t>
      </w:r>
      <w:r w:rsidR="00203677">
        <w:t xml:space="preserve">ского </w:t>
      </w:r>
      <w:r w:rsidRPr="00AF6980">
        <w:t xml:space="preserve">сельского поселения, муниципальные казенные, а также бюджетные учреждения, действующие от имени </w:t>
      </w:r>
      <w:r w:rsidR="00266244">
        <w:t>Березов</w:t>
      </w:r>
      <w:r w:rsidR="00203677">
        <w:t xml:space="preserve">ского </w:t>
      </w:r>
      <w:r w:rsidRPr="00AF6980">
        <w:t>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возлагаются на уполномоченный орган</w:t>
      </w:r>
      <w:r w:rsidR="00203677" w:rsidRPr="00203677">
        <w:t xml:space="preserve"> </w:t>
      </w:r>
      <w:r w:rsidR="00266244">
        <w:t>Березов</w:t>
      </w:r>
      <w:r w:rsidR="00203677">
        <w:t>ского</w:t>
      </w:r>
      <w:r w:rsidRPr="00AF6980">
        <w:t xml:space="preserve"> сельского поселения, определяемый постановлением администрации</w:t>
      </w:r>
      <w:r w:rsidR="00203677" w:rsidRPr="00203677">
        <w:t xml:space="preserve"> </w:t>
      </w:r>
      <w:r w:rsidR="00266244">
        <w:t>Березов</w:t>
      </w:r>
      <w:r w:rsidR="00203677">
        <w:t>ского</w:t>
      </w:r>
      <w:r w:rsidRPr="00AF6980">
        <w:t xml:space="preserve"> сельского поселения.</w:t>
      </w:r>
      <w:proofErr w:type="gramEnd"/>
      <w:r w:rsidRPr="00AF6980">
        <w:t xml:space="preserve"> Закупки у единственного поставщика (исполнителя, подрядчика) в случаях, устанавливаемых Федеральным законом № 44-ФЗ, осуществляются муниципальными заказчиками самостоятельно.</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3.4. Полномочия на планирование закупок,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осуществляются всеми муниципальными заказчиками самостоятельно.</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3.5. Для определения поставщиков (подрядчиков, исполнителей) в соответствии с п. 3.3. настоящего Положения, за исключением осуществления закупки у единственного поставщика (подрядчика, исполнителя), создается комиссия по осуществлению закупок в составе не менее 5 членов.</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3.6. В случае децентрализованного осуществления закупочных процедур решение о создании комиссии по осуществлению закупок принимается заказчиком самостоятельно.</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 xml:space="preserve">3.7. </w:t>
      </w:r>
      <w:proofErr w:type="gramStart"/>
      <w:r w:rsidRPr="00AF6980">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sidRPr="00AF6980">
        <w:t xml:space="preserve"> не предусмотрены.</w:t>
      </w:r>
    </w:p>
    <w:p w:rsidR="00EA473B" w:rsidRDefault="00EA473B" w:rsidP="000B40A9">
      <w:pPr>
        <w:pStyle w:val="a3"/>
        <w:spacing w:before="0" w:beforeAutospacing="0" w:after="0" w:afterAutospacing="0"/>
        <w:ind w:firstLine="540"/>
        <w:jc w:val="both"/>
      </w:pPr>
    </w:p>
    <w:p w:rsidR="000B40A9" w:rsidRDefault="000B40A9" w:rsidP="000B40A9">
      <w:pPr>
        <w:pStyle w:val="a3"/>
        <w:spacing w:before="0" w:beforeAutospacing="0" w:after="0" w:afterAutospacing="0"/>
        <w:ind w:firstLine="540"/>
        <w:jc w:val="both"/>
      </w:pPr>
      <w:r w:rsidRPr="00AF6980">
        <w:t>3.8.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 44-ФЗ.</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p>
    <w:p w:rsidR="000B40A9" w:rsidRPr="00AF6980" w:rsidRDefault="000B40A9" w:rsidP="000B40A9">
      <w:pPr>
        <w:pStyle w:val="a3"/>
        <w:numPr>
          <w:ilvl w:val="0"/>
          <w:numId w:val="17"/>
        </w:numPr>
        <w:spacing w:before="0" w:beforeAutospacing="0" w:after="0" w:afterAutospacing="0"/>
        <w:jc w:val="center"/>
      </w:pPr>
      <w:r w:rsidRPr="00AF6980">
        <w:rPr>
          <w:b/>
          <w:bCs/>
        </w:rPr>
        <w:t>Определение поставщиков (подрядчиков, исполнителей)</w:t>
      </w:r>
      <w:r>
        <w:rPr>
          <w:b/>
          <w:bCs/>
        </w:rPr>
        <w:t>:</w:t>
      </w:r>
    </w:p>
    <w:p w:rsidR="000B40A9" w:rsidRPr="00AF6980" w:rsidRDefault="000B40A9" w:rsidP="000B40A9">
      <w:pPr>
        <w:pStyle w:val="a3"/>
        <w:spacing w:before="0" w:beforeAutospacing="0" w:after="0" w:afterAutospacing="0"/>
        <w:ind w:left="720" w:firstLine="540"/>
        <w:jc w:val="both"/>
      </w:pPr>
    </w:p>
    <w:p w:rsidR="000B40A9" w:rsidRPr="00AF6980" w:rsidRDefault="000B40A9" w:rsidP="000B40A9">
      <w:pPr>
        <w:pStyle w:val="a3"/>
        <w:spacing w:before="0" w:beforeAutospacing="0" w:after="0" w:afterAutospacing="0"/>
        <w:ind w:firstLine="540"/>
        <w:jc w:val="both"/>
      </w:pPr>
      <w:r w:rsidRPr="00AF6980">
        <w:t>4.1. Определение поставщиков может осуществляться:</w:t>
      </w:r>
    </w:p>
    <w:p w:rsidR="000B40A9" w:rsidRPr="00AF6980" w:rsidRDefault="000B40A9" w:rsidP="000B40A9">
      <w:pPr>
        <w:pStyle w:val="a3"/>
        <w:spacing w:before="0" w:beforeAutospacing="0" w:after="0" w:afterAutospacing="0"/>
        <w:ind w:firstLine="540"/>
        <w:jc w:val="both"/>
      </w:pPr>
      <w:r w:rsidRPr="00AF6980">
        <w:t>4.1.1. Путем проведения торгов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открытого аукциона в электронной форме, закрытого аукциона, запроса котировок, запроса предложений.</w:t>
      </w:r>
    </w:p>
    <w:p w:rsidR="000B40A9" w:rsidRPr="00AF6980" w:rsidRDefault="000B40A9" w:rsidP="000B40A9">
      <w:pPr>
        <w:pStyle w:val="a3"/>
        <w:spacing w:before="0" w:beforeAutospacing="0" w:after="0" w:afterAutospacing="0"/>
        <w:ind w:firstLine="540"/>
        <w:jc w:val="both"/>
      </w:pPr>
      <w:r w:rsidRPr="00AF6980">
        <w:t>4.1.2. Путем закупки у единственного поставщика (исполнителя, подрядчика).</w:t>
      </w:r>
    </w:p>
    <w:p w:rsidR="000B40A9" w:rsidRPr="00AF6980" w:rsidRDefault="000B40A9" w:rsidP="000B40A9">
      <w:pPr>
        <w:pStyle w:val="a3"/>
        <w:spacing w:before="0" w:beforeAutospacing="0" w:after="0" w:afterAutospacing="0"/>
        <w:ind w:firstLine="540"/>
        <w:jc w:val="both"/>
      </w:pPr>
      <w:r w:rsidRPr="00AF6980">
        <w:t>Решение о способе размещения закупки принимается заказчиком в соответствии с Федеральным законом № 44-ФЗ.</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4.2. Требования к участникам закупки.</w:t>
      </w:r>
    </w:p>
    <w:p w:rsidR="000B40A9" w:rsidRPr="00AF6980" w:rsidRDefault="000B40A9" w:rsidP="000B40A9">
      <w:pPr>
        <w:pStyle w:val="a3"/>
        <w:spacing w:before="0" w:beforeAutospacing="0" w:after="0" w:afterAutospacing="0"/>
        <w:ind w:firstLine="540"/>
        <w:jc w:val="both"/>
      </w:pPr>
      <w:r w:rsidRPr="00AF6980">
        <w:t>При осуществлении закупок заказчик устанавливает следующие единые требования к участникам закупки:</w:t>
      </w:r>
    </w:p>
    <w:p w:rsidR="000B40A9" w:rsidRPr="00AF6980" w:rsidRDefault="000B40A9" w:rsidP="000B40A9">
      <w:pPr>
        <w:pStyle w:val="a3"/>
        <w:spacing w:before="0" w:beforeAutospacing="0" w:after="0" w:afterAutospacing="0"/>
        <w:ind w:firstLine="540"/>
        <w:jc w:val="both"/>
      </w:pPr>
      <w:r w:rsidRPr="00AF6980">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F6980">
        <w:t>являющихся</w:t>
      </w:r>
      <w:proofErr w:type="gramEnd"/>
      <w:r w:rsidRPr="00AF6980">
        <w:t xml:space="preserve"> объектом закупки;</w:t>
      </w:r>
    </w:p>
    <w:p w:rsidR="000B40A9" w:rsidRPr="00AF6980" w:rsidRDefault="000B40A9" w:rsidP="000B40A9">
      <w:pPr>
        <w:pStyle w:val="a3"/>
        <w:spacing w:before="0" w:beforeAutospacing="0" w:after="0" w:afterAutospacing="0"/>
        <w:ind w:firstLine="540"/>
        <w:jc w:val="both"/>
      </w:pPr>
      <w:r w:rsidRPr="00AF6980">
        <w:t>2) правомочность участника закупки заключать контракт;</w:t>
      </w:r>
    </w:p>
    <w:p w:rsidR="000B40A9" w:rsidRPr="00AF6980" w:rsidRDefault="000B40A9" w:rsidP="000B40A9">
      <w:pPr>
        <w:pStyle w:val="a3"/>
        <w:spacing w:before="0" w:beforeAutospacing="0" w:after="0" w:afterAutospacing="0"/>
        <w:ind w:firstLine="540"/>
        <w:jc w:val="both"/>
      </w:pPr>
      <w:r w:rsidRPr="00AF6980">
        <w:t>3)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40A9" w:rsidRPr="00AF6980" w:rsidRDefault="000B40A9" w:rsidP="000B40A9">
      <w:pPr>
        <w:pStyle w:val="a3"/>
        <w:spacing w:before="0" w:beforeAutospacing="0" w:after="0" w:afterAutospacing="0"/>
        <w:ind w:firstLine="540"/>
        <w:jc w:val="both"/>
      </w:pPr>
      <w:r w:rsidRPr="00AF6980">
        <w:t>4)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B40A9" w:rsidRPr="00AF6980" w:rsidRDefault="000B40A9" w:rsidP="000B40A9">
      <w:pPr>
        <w:pStyle w:val="a3"/>
        <w:spacing w:before="0" w:beforeAutospacing="0" w:after="0" w:afterAutospacing="0"/>
        <w:ind w:firstLine="540"/>
        <w:jc w:val="both"/>
      </w:pPr>
      <w:proofErr w:type="gramStart"/>
      <w:r w:rsidRPr="00AF6980">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F6980">
        <w:t xml:space="preserve"> </w:t>
      </w:r>
      <w:proofErr w:type="gramStart"/>
      <w:r w:rsidRPr="00AF6980">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F698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F6980">
        <w:t>указанных</w:t>
      </w:r>
      <w:proofErr w:type="gramEnd"/>
      <w:r w:rsidRPr="00AF698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0A9" w:rsidRPr="00AF6980" w:rsidRDefault="000B40A9" w:rsidP="000B40A9">
      <w:pPr>
        <w:pStyle w:val="a3"/>
        <w:spacing w:before="0" w:beforeAutospacing="0" w:after="0" w:afterAutospacing="0"/>
        <w:ind w:firstLine="540"/>
        <w:jc w:val="both"/>
      </w:pPr>
      <w:proofErr w:type="gramStart"/>
      <w:r w:rsidRPr="00AF6980">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F6980">
        <w:t xml:space="preserve"> поставкой товара, выполнением работы, оказанием услуги, </w:t>
      </w:r>
      <w:proofErr w:type="gramStart"/>
      <w:r w:rsidRPr="00AF6980">
        <w:t>являющихся</w:t>
      </w:r>
      <w:proofErr w:type="gramEnd"/>
      <w:r w:rsidRPr="00AF6980">
        <w:t xml:space="preserve"> объектом осуществляемой закупки, и административного наказания в виде дисквалификации;</w:t>
      </w:r>
    </w:p>
    <w:p w:rsidR="000B40A9" w:rsidRPr="00AF6980" w:rsidRDefault="000B40A9" w:rsidP="000B40A9">
      <w:pPr>
        <w:pStyle w:val="a3"/>
        <w:spacing w:before="0" w:beforeAutospacing="0" w:after="0" w:afterAutospacing="0"/>
        <w:ind w:firstLine="540"/>
        <w:jc w:val="both"/>
      </w:pPr>
      <w:r w:rsidRPr="00AF6980">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B40A9" w:rsidRPr="00AF6980" w:rsidRDefault="000B40A9" w:rsidP="000B40A9">
      <w:pPr>
        <w:pStyle w:val="a3"/>
        <w:spacing w:before="0" w:beforeAutospacing="0" w:after="0" w:afterAutospacing="0"/>
        <w:ind w:firstLine="540"/>
        <w:jc w:val="both"/>
      </w:pPr>
      <w:proofErr w:type="gramStart"/>
      <w:r w:rsidRPr="00AF6980">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AF6980">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F6980">
        <w:t xml:space="preserve"> </w:t>
      </w:r>
      <w:proofErr w:type="gramStart"/>
      <w:r w:rsidRPr="00AF6980">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F6980">
        <w:t>неполнородными</w:t>
      </w:r>
      <w:proofErr w:type="spellEnd"/>
      <w:r w:rsidRPr="00AF6980">
        <w:t xml:space="preserve"> (имеющими общих отца или мать) братьями и сестрами), усыновителями или усыновленными указанных физических лиц.</w:t>
      </w:r>
      <w:proofErr w:type="gramEnd"/>
      <w:r w:rsidRPr="00AF698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40A9" w:rsidRPr="00AF6980" w:rsidRDefault="000B40A9" w:rsidP="000B40A9">
      <w:pPr>
        <w:pStyle w:val="a3"/>
        <w:spacing w:before="0" w:beforeAutospacing="0" w:after="0" w:afterAutospacing="0"/>
        <w:ind w:firstLine="540"/>
        <w:jc w:val="both"/>
      </w:pPr>
      <w:r w:rsidRPr="00AF6980">
        <w:t>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0A9" w:rsidRPr="00AF6980" w:rsidRDefault="000B40A9" w:rsidP="000B40A9">
      <w:pPr>
        <w:pStyle w:val="a3"/>
        <w:spacing w:before="0" w:beforeAutospacing="0" w:after="0" w:afterAutospacing="0"/>
        <w:ind w:firstLine="540"/>
        <w:jc w:val="both"/>
      </w:pPr>
      <w:r w:rsidRPr="00AF6980">
        <w:t>Заказчик вправе устанавливать к участникам закупок товаров, работ, услуг требования, предусмотренные Правительством Российской Федерации.</w:t>
      </w:r>
    </w:p>
    <w:p w:rsidR="000B40A9" w:rsidRPr="00AF6980" w:rsidRDefault="000B40A9" w:rsidP="000B40A9">
      <w:pPr>
        <w:pStyle w:val="a3"/>
        <w:spacing w:before="0" w:beforeAutospacing="0" w:after="0" w:afterAutospacing="0"/>
        <w:ind w:firstLine="540"/>
        <w:jc w:val="both"/>
      </w:pPr>
      <w:proofErr w:type="gramStart"/>
      <w:r w:rsidRPr="00AF6980">
        <w:t>При размещении заказа путем проведения торгов заказчик вправе, в случаях, предусмотренных постановлениями Правительства Российской Федерации установить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roofErr w:type="gramEnd"/>
    </w:p>
    <w:p w:rsidR="000B40A9" w:rsidRPr="00AF6980" w:rsidRDefault="000B40A9" w:rsidP="000B40A9">
      <w:pPr>
        <w:pStyle w:val="a3"/>
        <w:spacing w:before="0" w:beforeAutospacing="0" w:after="0" w:afterAutospacing="0"/>
        <w:ind w:firstLine="540"/>
        <w:jc w:val="both"/>
      </w:pPr>
      <w:r w:rsidRPr="00AF6980">
        <w:t>1) финансовых ресурсов для исполнения контракта;</w:t>
      </w:r>
    </w:p>
    <w:p w:rsidR="000B40A9" w:rsidRPr="00AF6980" w:rsidRDefault="000B40A9" w:rsidP="000B40A9">
      <w:pPr>
        <w:pStyle w:val="a3"/>
        <w:spacing w:before="0" w:beforeAutospacing="0" w:after="0" w:afterAutospacing="0"/>
        <w:ind w:firstLine="540"/>
        <w:jc w:val="both"/>
      </w:pPr>
      <w:r w:rsidRPr="00AF6980">
        <w:t>2) на праве собственности или ином законном основании оборудования и других материальных ресурсов для исполнения контракта;</w:t>
      </w:r>
    </w:p>
    <w:p w:rsidR="000B40A9" w:rsidRPr="00AF6980" w:rsidRDefault="000B40A9" w:rsidP="000B40A9">
      <w:pPr>
        <w:pStyle w:val="a3"/>
        <w:spacing w:before="0" w:beforeAutospacing="0" w:after="0" w:afterAutospacing="0"/>
        <w:ind w:firstLine="540"/>
        <w:jc w:val="both"/>
      </w:pPr>
      <w:r w:rsidRPr="00AF6980">
        <w:t>3) опыта работы, связанного с предметом контракта, и деловой репутации;</w:t>
      </w:r>
    </w:p>
    <w:p w:rsidR="000B40A9" w:rsidRPr="00AF6980" w:rsidRDefault="000B40A9" w:rsidP="000B40A9">
      <w:pPr>
        <w:pStyle w:val="a3"/>
        <w:spacing w:before="0" w:beforeAutospacing="0" w:after="0" w:afterAutospacing="0"/>
        <w:ind w:firstLine="540"/>
        <w:jc w:val="both"/>
      </w:pPr>
      <w:r w:rsidRPr="00AF6980">
        <w:t>4) необходимого количества специалистов и иных работников определенного уровня квалификации для исполнения контракта.</w:t>
      </w:r>
    </w:p>
    <w:p w:rsidR="000B40A9" w:rsidRPr="00AF6980" w:rsidRDefault="000B40A9" w:rsidP="000B40A9">
      <w:pPr>
        <w:pStyle w:val="a3"/>
        <w:spacing w:before="0" w:beforeAutospacing="0" w:after="0" w:afterAutospacing="0"/>
        <w:ind w:firstLine="540"/>
        <w:jc w:val="both"/>
      </w:pPr>
      <w:r w:rsidRPr="00AF6980">
        <w:t>Кроме указанных требований и требований, установленных Правительством Российской Федерации, заказчик не вправе устанавливать иные требования к участникам закупок.</w:t>
      </w:r>
    </w:p>
    <w:p w:rsidR="000B40A9" w:rsidRPr="00AF6980" w:rsidRDefault="000B40A9" w:rsidP="000B40A9">
      <w:pPr>
        <w:pStyle w:val="a3"/>
        <w:spacing w:before="0" w:beforeAutospacing="0" w:after="0" w:afterAutospacing="0"/>
        <w:ind w:firstLine="540"/>
        <w:jc w:val="both"/>
      </w:pPr>
      <w:r w:rsidRPr="00AF6980">
        <w:t>Требования, указанные в настоящем Положении предъявляются ко всем участникам закупок.</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4.3. Особенности участия учреждений и предприятий уголовно-исполнительной системы, организаций инвалидов, субъектов малого предпринимательства, социально ориентированным некоммерческим организациям в осуществлении закупок.</w:t>
      </w:r>
    </w:p>
    <w:p w:rsidR="000B40A9" w:rsidRPr="00AF6980" w:rsidRDefault="000B40A9" w:rsidP="000B40A9">
      <w:pPr>
        <w:pStyle w:val="a3"/>
        <w:spacing w:before="0" w:beforeAutospacing="0" w:after="0" w:afterAutospacing="0"/>
        <w:ind w:firstLine="540"/>
        <w:jc w:val="both"/>
      </w:pPr>
      <w:r w:rsidRPr="00AF6980">
        <w:t xml:space="preserve">4.3.1. </w:t>
      </w:r>
      <w:proofErr w:type="gramStart"/>
      <w:r w:rsidRPr="00AF6980">
        <w:t>Заказчик обязан предоставлять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0B40A9" w:rsidRPr="00AF6980" w:rsidRDefault="000B40A9" w:rsidP="000B40A9">
      <w:pPr>
        <w:pStyle w:val="a3"/>
        <w:spacing w:before="0" w:beforeAutospacing="0" w:after="0" w:afterAutospacing="0"/>
        <w:ind w:firstLine="540"/>
        <w:jc w:val="both"/>
      </w:pPr>
      <w:r w:rsidRPr="00AF6980">
        <w:t>4.3.2. Заказчик обязан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0B40A9" w:rsidRPr="00AF6980" w:rsidRDefault="000B40A9" w:rsidP="000B40A9">
      <w:pPr>
        <w:pStyle w:val="a3"/>
        <w:spacing w:before="0" w:beforeAutospacing="0" w:after="0" w:afterAutospacing="0"/>
        <w:ind w:firstLine="540"/>
        <w:jc w:val="both"/>
      </w:pPr>
      <w:proofErr w:type="gramStart"/>
      <w:r w:rsidRPr="00AF6980">
        <w:t>Осуществление данных закупок выполняется в соответствии с действующем законодательством.</w:t>
      </w:r>
      <w:proofErr w:type="gramEnd"/>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4.4. Исполнение муниципального контракта.</w:t>
      </w:r>
    </w:p>
    <w:p w:rsidR="000B40A9" w:rsidRPr="00AF6980" w:rsidRDefault="000B40A9" w:rsidP="000B40A9">
      <w:pPr>
        <w:pStyle w:val="a3"/>
        <w:spacing w:before="0" w:beforeAutospacing="0" w:after="0" w:afterAutospacing="0"/>
        <w:ind w:firstLine="540"/>
        <w:jc w:val="both"/>
      </w:pPr>
      <w:r w:rsidRPr="00AF6980">
        <w:lastRenderedPageBreak/>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том числе:</w:t>
      </w:r>
    </w:p>
    <w:p w:rsidR="000B40A9" w:rsidRPr="00AF6980" w:rsidRDefault="000B40A9" w:rsidP="000B40A9">
      <w:pPr>
        <w:pStyle w:val="a3"/>
        <w:spacing w:before="0" w:beforeAutospacing="0" w:after="0" w:afterAutospacing="0"/>
        <w:ind w:firstLine="540"/>
        <w:jc w:val="both"/>
      </w:pPr>
      <w:r w:rsidRPr="00AF6980">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0B40A9" w:rsidRPr="00AF6980" w:rsidRDefault="000B40A9" w:rsidP="000B40A9">
      <w:pPr>
        <w:pStyle w:val="a3"/>
        <w:spacing w:before="0" w:beforeAutospacing="0" w:after="0" w:afterAutospacing="0"/>
        <w:ind w:firstLine="540"/>
        <w:jc w:val="both"/>
      </w:pPr>
      <w:r w:rsidRPr="00AF6980">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B40A9" w:rsidRPr="00AF6980" w:rsidRDefault="000B40A9" w:rsidP="000B40A9">
      <w:pPr>
        <w:pStyle w:val="a3"/>
        <w:spacing w:before="0" w:beforeAutospacing="0" w:after="0" w:afterAutospacing="0"/>
        <w:ind w:firstLine="540"/>
        <w:jc w:val="both"/>
      </w:pPr>
      <w:r w:rsidRPr="00AF6980">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B40A9" w:rsidRPr="00AF6980" w:rsidRDefault="000B40A9" w:rsidP="000B40A9">
      <w:pPr>
        <w:pStyle w:val="a3"/>
        <w:spacing w:before="0" w:beforeAutospacing="0" w:after="0" w:afterAutospacing="0"/>
        <w:ind w:firstLine="540"/>
        <w:jc w:val="both"/>
      </w:pPr>
      <w:r w:rsidRPr="00AF6980">
        <w:t>4.5. Реестр муниципальных контрактов.</w:t>
      </w:r>
    </w:p>
    <w:p w:rsidR="000B40A9" w:rsidRPr="00AF6980" w:rsidRDefault="000B40A9" w:rsidP="000B40A9">
      <w:pPr>
        <w:pStyle w:val="a3"/>
        <w:spacing w:before="0" w:beforeAutospacing="0" w:after="0" w:afterAutospacing="0"/>
        <w:ind w:firstLine="540"/>
        <w:jc w:val="both"/>
      </w:pPr>
      <w:r w:rsidRPr="00AF6980">
        <w:t>Ведение реестра муниципальных контрактов, заключенных по итогам размещения зака</w:t>
      </w:r>
      <w:r>
        <w:t xml:space="preserve">зов, осуществляет администрация </w:t>
      </w:r>
      <w:r w:rsidR="00D90331">
        <w:t>Березов</w:t>
      </w:r>
      <w:r w:rsidR="00203677">
        <w:t xml:space="preserve">ского </w:t>
      </w:r>
      <w:r w:rsidRPr="00AF6980">
        <w:t>сельского поселения.</w:t>
      </w:r>
    </w:p>
    <w:p w:rsidR="000B40A9" w:rsidRPr="00AF6980" w:rsidRDefault="000B40A9" w:rsidP="000B40A9">
      <w:pPr>
        <w:pStyle w:val="a3"/>
        <w:spacing w:before="0" w:beforeAutospacing="0" w:after="0" w:afterAutospacing="0"/>
        <w:ind w:firstLine="540"/>
        <w:jc w:val="both"/>
      </w:pPr>
      <w:r w:rsidRPr="00AF6980">
        <w:t>В реестр контрактов включаются следующие документы и информация:</w:t>
      </w:r>
    </w:p>
    <w:p w:rsidR="000B40A9" w:rsidRPr="00AF6980" w:rsidRDefault="000B40A9" w:rsidP="000B40A9">
      <w:pPr>
        <w:pStyle w:val="a3"/>
        <w:spacing w:before="0" w:beforeAutospacing="0" w:after="0" w:afterAutospacing="0"/>
        <w:ind w:firstLine="540"/>
        <w:jc w:val="both"/>
      </w:pPr>
      <w:r w:rsidRPr="00AF6980">
        <w:t>1) наименование заказчика;</w:t>
      </w:r>
    </w:p>
    <w:p w:rsidR="000B40A9" w:rsidRPr="00AF6980" w:rsidRDefault="000B40A9" w:rsidP="000B40A9">
      <w:pPr>
        <w:pStyle w:val="a3"/>
        <w:spacing w:before="0" w:beforeAutospacing="0" w:after="0" w:afterAutospacing="0"/>
        <w:ind w:firstLine="540"/>
        <w:jc w:val="both"/>
      </w:pPr>
      <w:r w:rsidRPr="00AF6980">
        <w:t>2) источник финансирования;</w:t>
      </w:r>
    </w:p>
    <w:p w:rsidR="000B40A9" w:rsidRPr="00AF6980" w:rsidRDefault="000B40A9" w:rsidP="000B40A9">
      <w:pPr>
        <w:pStyle w:val="a3"/>
        <w:spacing w:before="0" w:beforeAutospacing="0" w:after="0" w:afterAutospacing="0"/>
        <w:ind w:firstLine="540"/>
        <w:jc w:val="both"/>
      </w:pPr>
      <w:r w:rsidRPr="00AF6980">
        <w:t>3) способ определения поставщика (подрядчика, исполнителя);</w:t>
      </w:r>
    </w:p>
    <w:p w:rsidR="000B40A9" w:rsidRPr="00AF6980" w:rsidRDefault="000B40A9" w:rsidP="000B40A9">
      <w:pPr>
        <w:pStyle w:val="a3"/>
        <w:spacing w:before="0" w:beforeAutospacing="0" w:after="0" w:afterAutospacing="0"/>
        <w:ind w:firstLine="540"/>
        <w:jc w:val="both"/>
      </w:pPr>
      <w:r w:rsidRPr="00AF6980">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B40A9" w:rsidRPr="00AF6980" w:rsidRDefault="000B40A9" w:rsidP="000B40A9">
      <w:pPr>
        <w:pStyle w:val="a3"/>
        <w:spacing w:before="0" w:beforeAutospacing="0" w:after="0" w:afterAutospacing="0"/>
        <w:ind w:firstLine="540"/>
        <w:jc w:val="both"/>
      </w:pPr>
      <w:r w:rsidRPr="00AF6980">
        <w:t>5) дата заключения контракта;</w:t>
      </w:r>
    </w:p>
    <w:p w:rsidR="000B40A9" w:rsidRPr="00AF6980" w:rsidRDefault="000B40A9" w:rsidP="000B40A9">
      <w:pPr>
        <w:pStyle w:val="a3"/>
        <w:spacing w:before="0" w:beforeAutospacing="0" w:after="0" w:afterAutospacing="0"/>
        <w:ind w:firstLine="540"/>
        <w:jc w:val="both"/>
      </w:pPr>
      <w:r w:rsidRPr="00AF6980">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B40A9" w:rsidRPr="00AF6980" w:rsidRDefault="000B40A9" w:rsidP="000B40A9">
      <w:pPr>
        <w:pStyle w:val="a3"/>
        <w:spacing w:before="0" w:beforeAutospacing="0" w:after="0" w:afterAutospacing="0"/>
        <w:ind w:firstLine="540"/>
        <w:jc w:val="both"/>
      </w:pPr>
      <w:proofErr w:type="gramStart"/>
      <w:r w:rsidRPr="00AF6980">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w:t>
      </w:r>
      <w:proofErr w:type="gramEnd"/>
      <w:r w:rsidRPr="00AF6980">
        <w:t xml:space="preserve">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rsidRPr="00AF6980">
        <w:t>о-</w:t>
      </w:r>
      <w:proofErr w:type="gramEnd"/>
      <w:r w:rsidRPr="00AF6980">
        <w:t xml:space="preserve">, </w:t>
      </w:r>
      <w:proofErr w:type="spellStart"/>
      <w:r w:rsidRPr="00AF6980">
        <w:t>фотофондов</w:t>
      </w:r>
      <w:proofErr w:type="spellEnd"/>
      <w:r w:rsidRPr="00AF6980">
        <w:t xml:space="preserve"> и аналогичных фондов;</w:t>
      </w:r>
    </w:p>
    <w:p w:rsidR="000B40A9" w:rsidRPr="00AF6980" w:rsidRDefault="000B40A9" w:rsidP="000B40A9">
      <w:pPr>
        <w:pStyle w:val="a3"/>
        <w:spacing w:before="0" w:beforeAutospacing="0" w:after="0" w:afterAutospacing="0"/>
        <w:ind w:firstLine="540"/>
        <w:jc w:val="both"/>
      </w:pPr>
      <w:r w:rsidRPr="00AF6980">
        <w:t>8) информация об изменении контракта с указанием условий контракта, которые были изменены;</w:t>
      </w:r>
    </w:p>
    <w:p w:rsidR="000B40A9" w:rsidRPr="00AF6980" w:rsidRDefault="000B40A9" w:rsidP="000B40A9">
      <w:pPr>
        <w:pStyle w:val="a3"/>
        <w:spacing w:before="0" w:beforeAutospacing="0" w:after="0" w:afterAutospacing="0"/>
        <w:ind w:firstLine="540"/>
        <w:jc w:val="both"/>
      </w:pPr>
      <w:r w:rsidRPr="00AF6980">
        <w:t>9) копия заключенного контракта, подписанная усиленной электронной подписью заказчика;</w:t>
      </w:r>
    </w:p>
    <w:p w:rsidR="000B40A9" w:rsidRPr="00AF6980" w:rsidRDefault="000B40A9" w:rsidP="000B40A9">
      <w:pPr>
        <w:pStyle w:val="a3"/>
        <w:spacing w:before="0" w:beforeAutospacing="0" w:after="0" w:afterAutospacing="0"/>
        <w:ind w:firstLine="540"/>
        <w:jc w:val="both"/>
      </w:pPr>
      <w:r w:rsidRPr="00AF6980">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B40A9" w:rsidRPr="00AF6980" w:rsidRDefault="000B40A9" w:rsidP="000B40A9">
      <w:pPr>
        <w:pStyle w:val="a3"/>
        <w:spacing w:before="0" w:beforeAutospacing="0" w:after="0" w:afterAutospacing="0"/>
        <w:ind w:firstLine="540"/>
        <w:jc w:val="both"/>
      </w:pPr>
      <w:r w:rsidRPr="00AF6980">
        <w:t>11) информация о расторжении контракта с указанием оснований его расторжения;</w:t>
      </w:r>
    </w:p>
    <w:p w:rsidR="000B40A9" w:rsidRPr="00AF6980" w:rsidRDefault="000B40A9" w:rsidP="000B40A9">
      <w:pPr>
        <w:pStyle w:val="a3"/>
        <w:spacing w:before="0" w:beforeAutospacing="0" w:after="0" w:afterAutospacing="0"/>
        <w:ind w:firstLine="540"/>
        <w:jc w:val="both"/>
      </w:pPr>
      <w:r w:rsidRPr="00AF6980">
        <w:t>12) идентификационный код закупки;</w:t>
      </w:r>
    </w:p>
    <w:p w:rsidR="000B40A9" w:rsidRPr="00AF6980" w:rsidRDefault="000B40A9" w:rsidP="000B40A9">
      <w:pPr>
        <w:pStyle w:val="a3"/>
        <w:spacing w:before="0" w:beforeAutospacing="0" w:after="0" w:afterAutospacing="0"/>
        <w:ind w:firstLine="540"/>
        <w:jc w:val="both"/>
      </w:pPr>
      <w:r w:rsidRPr="00AF6980">
        <w:t>13) документ о приемке в случае принятия решения о приемке поставленного товара, выполненной работы, оказанной услуги;</w:t>
      </w:r>
    </w:p>
    <w:p w:rsidR="000B40A9" w:rsidRPr="00AF6980" w:rsidRDefault="000B40A9" w:rsidP="000B40A9">
      <w:pPr>
        <w:pStyle w:val="a3"/>
        <w:spacing w:before="0" w:beforeAutospacing="0" w:after="0" w:afterAutospacing="0"/>
        <w:ind w:firstLine="540"/>
        <w:jc w:val="both"/>
      </w:pPr>
      <w:r w:rsidRPr="00AF6980">
        <w:t>14) решение врачебной комиссии, предусмотренное пунктом 7 части 2 статьи 83 и пунктом 28 части 1 статьи 93 Федерального закона № 44-ФЗ, с обеспечением предусмотренного законодательством Российской Федерации в области персональных данных обезличивания персональных данных;</w:t>
      </w:r>
    </w:p>
    <w:p w:rsidR="000B40A9" w:rsidRPr="00AF6980" w:rsidRDefault="000B40A9" w:rsidP="000B40A9">
      <w:pPr>
        <w:pStyle w:val="a3"/>
        <w:spacing w:before="0" w:beforeAutospacing="0" w:after="0" w:afterAutospacing="0"/>
        <w:ind w:firstLine="540"/>
        <w:jc w:val="both"/>
      </w:pPr>
      <w:r w:rsidRPr="00AF6980">
        <w:t>15) иные информация и документы, определенные порядком ведения реестра контрактов.</w:t>
      </w:r>
    </w:p>
    <w:p w:rsidR="000B40A9" w:rsidRPr="00AF6980" w:rsidRDefault="000B40A9" w:rsidP="000B40A9">
      <w:pPr>
        <w:pStyle w:val="a3"/>
        <w:spacing w:before="0" w:beforeAutospacing="0" w:after="0" w:afterAutospacing="0"/>
        <w:ind w:firstLine="540"/>
        <w:jc w:val="both"/>
      </w:pPr>
    </w:p>
    <w:p w:rsidR="000B40A9" w:rsidRPr="00AF6980" w:rsidRDefault="000B40A9" w:rsidP="000B40A9">
      <w:pPr>
        <w:pStyle w:val="a3"/>
        <w:numPr>
          <w:ilvl w:val="0"/>
          <w:numId w:val="17"/>
        </w:numPr>
        <w:spacing w:before="0" w:beforeAutospacing="0" w:after="0" w:afterAutospacing="0"/>
        <w:jc w:val="center"/>
      </w:pPr>
      <w:r w:rsidRPr="00AF6980">
        <w:rPr>
          <w:b/>
          <w:bCs/>
        </w:rPr>
        <w:lastRenderedPageBreak/>
        <w:t>Мониторинг и аудит в сфере закупок</w:t>
      </w:r>
      <w:r>
        <w:rPr>
          <w:b/>
          <w:bCs/>
        </w:rPr>
        <w:t>:</w:t>
      </w:r>
    </w:p>
    <w:p w:rsidR="000B40A9" w:rsidRPr="00AF6980" w:rsidRDefault="000B40A9" w:rsidP="000B40A9">
      <w:pPr>
        <w:pStyle w:val="a3"/>
        <w:spacing w:before="0" w:beforeAutospacing="0" w:after="0" w:afterAutospacing="0"/>
        <w:ind w:left="720" w:firstLine="540"/>
        <w:jc w:val="both"/>
      </w:pPr>
    </w:p>
    <w:p w:rsidR="000B40A9" w:rsidRPr="00AF6980" w:rsidRDefault="000B40A9" w:rsidP="000B40A9">
      <w:pPr>
        <w:pStyle w:val="a3"/>
        <w:spacing w:before="0" w:beforeAutospacing="0" w:after="0" w:afterAutospacing="0"/>
        <w:ind w:firstLine="540"/>
        <w:jc w:val="both"/>
      </w:pPr>
      <w:r w:rsidRPr="00AF6980">
        <w:t>5.1.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5.2.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 xml:space="preserve">5.3. Аудит в сфере закупок осуществляется Финансовым отделом </w:t>
      </w:r>
      <w:r w:rsidR="00EA473B" w:rsidRPr="00EA473B">
        <w:t xml:space="preserve">Раздольненского </w:t>
      </w:r>
      <w:r w:rsidRPr="00AF6980">
        <w:t>муниципального района.</w:t>
      </w:r>
    </w:p>
    <w:p w:rsidR="000B40A9" w:rsidRPr="00AF6980" w:rsidRDefault="000B40A9" w:rsidP="000B40A9">
      <w:pPr>
        <w:pStyle w:val="a3"/>
        <w:spacing w:before="0" w:beforeAutospacing="0" w:after="0" w:afterAutospacing="0"/>
        <w:ind w:firstLine="540"/>
        <w:jc w:val="both"/>
      </w:pPr>
    </w:p>
    <w:p w:rsidR="000B40A9" w:rsidRPr="00AF6980" w:rsidRDefault="000B40A9" w:rsidP="000B40A9">
      <w:pPr>
        <w:pStyle w:val="a3"/>
        <w:numPr>
          <w:ilvl w:val="0"/>
          <w:numId w:val="17"/>
        </w:numPr>
        <w:spacing w:before="0" w:beforeAutospacing="0" w:after="0" w:afterAutospacing="0"/>
        <w:jc w:val="center"/>
      </w:pPr>
      <w:r w:rsidRPr="00AF6980">
        <w:rPr>
          <w:b/>
          <w:bCs/>
        </w:rPr>
        <w:t>Контроль в сфере закупок</w:t>
      </w:r>
      <w:r>
        <w:rPr>
          <w:b/>
          <w:bCs/>
        </w:rPr>
        <w:t>:</w:t>
      </w:r>
    </w:p>
    <w:p w:rsidR="000B40A9" w:rsidRPr="00AF6980" w:rsidRDefault="000B40A9" w:rsidP="000B40A9">
      <w:pPr>
        <w:pStyle w:val="a3"/>
        <w:spacing w:before="0" w:beforeAutospacing="0" w:after="0" w:afterAutospacing="0"/>
        <w:ind w:left="720" w:firstLine="540"/>
        <w:jc w:val="both"/>
      </w:pPr>
    </w:p>
    <w:p w:rsidR="000B40A9" w:rsidRPr="00AF6980" w:rsidRDefault="000B40A9" w:rsidP="000B40A9">
      <w:pPr>
        <w:pStyle w:val="a3"/>
        <w:spacing w:before="0" w:beforeAutospacing="0" w:after="0" w:afterAutospacing="0"/>
        <w:ind w:firstLine="540"/>
        <w:jc w:val="both"/>
      </w:pPr>
      <w:r w:rsidRPr="00AF6980">
        <w:t>6.1. Контроль в сфере закупок осуществляется в отношении заказчиков, комиссий по осуществлению закупок и их членов, в соответствии с Федеральным законом № 44-ФЗ и иными нормативными правовыми актами, определяющими функции и полномочия государственных и муниципальных органов.</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6.2. Контроль в сфере закупок осуществляют:</w:t>
      </w:r>
    </w:p>
    <w:p w:rsidR="000B40A9" w:rsidRPr="00AF6980" w:rsidRDefault="000B40A9" w:rsidP="000B40A9">
      <w:pPr>
        <w:pStyle w:val="a3"/>
        <w:spacing w:before="0" w:beforeAutospacing="0" w:after="0" w:afterAutospacing="0"/>
        <w:ind w:firstLine="540"/>
        <w:jc w:val="both"/>
      </w:pPr>
      <w:r w:rsidRPr="00AF6980">
        <w:t>1) федеральный орган исполнительной власти, уполномоченный на осуществление контроля в сфере закупок, органы исполнительной власти субъекта Российской Федерации, органы местного самоуправления</w:t>
      </w:r>
      <w:r w:rsidR="00203677" w:rsidRPr="00203677">
        <w:t xml:space="preserve"> </w:t>
      </w:r>
      <w:r w:rsidR="00203677">
        <w:t>Серебрянского</w:t>
      </w:r>
      <w:r w:rsidRPr="00AF6980">
        <w:t xml:space="preserve"> сельского поселения, определенные уставом </w:t>
      </w:r>
      <w:r w:rsidR="00EA473B">
        <w:t xml:space="preserve">Серебрянского </w:t>
      </w:r>
      <w:r w:rsidRPr="00AF6980">
        <w:t xml:space="preserve"> сельского поселения;</w:t>
      </w:r>
    </w:p>
    <w:p w:rsidR="000B40A9" w:rsidRPr="00AF6980" w:rsidRDefault="000B40A9" w:rsidP="000B40A9">
      <w:pPr>
        <w:pStyle w:val="a3"/>
        <w:spacing w:before="0" w:beforeAutospacing="0" w:after="0" w:afterAutospacing="0"/>
        <w:ind w:firstLine="540"/>
        <w:jc w:val="both"/>
      </w:pPr>
      <w:r w:rsidRPr="00AF6980">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w:t>
      </w:r>
    </w:p>
    <w:p w:rsidR="000B40A9" w:rsidRPr="00AF6980" w:rsidRDefault="000B40A9" w:rsidP="000B40A9">
      <w:pPr>
        <w:pStyle w:val="a3"/>
        <w:spacing w:before="0" w:beforeAutospacing="0" w:after="0" w:afterAutospacing="0"/>
        <w:ind w:firstLine="540"/>
        <w:jc w:val="both"/>
      </w:pPr>
      <w:r w:rsidRPr="00AF6980">
        <w:t>3) органы внутреннего муниципального финансового контроля, определенные в соответствии с Бюджетным кодексом Российской Федерации.</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6.3. Органы внутреннего государственного (муниципального) финансового контроля осуществляют контроль (за исключением контроля, предусмотренного частью 10 ст. 99 Федерального закона № 44-ФЗ) в отношении:</w:t>
      </w:r>
    </w:p>
    <w:p w:rsidR="000B40A9" w:rsidRPr="00AF6980" w:rsidRDefault="000B40A9" w:rsidP="000B40A9">
      <w:pPr>
        <w:pStyle w:val="a3"/>
        <w:spacing w:before="0" w:beforeAutospacing="0" w:after="0" w:afterAutospacing="0"/>
        <w:ind w:firstLine="540"/>
        <w:jc w:val="both"/>
      </w:pPr>
      <w:r w:rsidRPr="00AF6980">
        <w:t>1) соблюдения требований к обоснованию закупок, предусмотренных статьей 18 Федерального закона № 44-ФЗ, и обоснованности закупок;</w:t>
      </w:r>
    </w:p>
    <w:p w:rsidR="000B40A9" w:rsidRPr="00AF6980" w:rsidRDefault="000B40A9" w:rsidP="000B40A9">
      <w:pPr>
        <w:pStyle w:val="a3"/>
        <w:spacing w:before="0" w:beforeAutospacing="0" w:after="0" w:afterAutospacing="0"/>
        <w:ind w:firstLine="540"/>
        <w:jc w:val="both"/>
      </w:pPr>
      <w:r w:rsidRPr="00AF6980">
        <w:t>2) нормирования в сфере закупок, предусмотренного статьей 19 Федерального закона № 44-ФЗ, при планировании закупок;</w:t>
      </w:r>
    </w:p>
    <w:p w:rsidR="000B40A9" w:rsidRPr="00AF6980" w:rsidRDefault="000B40A9" w:rsidP="000B40A9">
      <w:pPr>
        <w:pStyle w:val="a3"/>
        <w:spacing w:before="0" w:beforeAutospacing="0" w:after="0" w:afterAutospacing="0"/>
        <w:ind w:firstLine="540"/>
        <w:jc w:val="both"/>
      </w:pPr>
      <w:r w:rsidRPr="00AF6980">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B40A9" w:rsidRPr="00AF6980" w:rsidRDefault="000B40A9" w:rsidP="000B40A9">
      <w:pPr>
        <w:pStyle w:val="a3"/>
        <w:spacing w:before="0" w:beforeAutospacing="0" w:after="0" w:afterAutospacing="0"/>
        <w:ind w:firstLine="540"/>
        <w:jc w:val="both"/>
      </w:pPr>
      <w:r w:rsidRPr="00AF6980">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B40A9" w:rsidRPr="00AF6980" w:rsidRDefault="000B40A9" w:rsidP="000B40A9">
      <w:pPr>
        <w:pStyle w:val="a3"/>
        <w:spacing w:before="0" w:beforeAutospacing="0" w:after="0" w:afterAutospacing="0"/>
        <w:ind w:firstLine="540"/>
        <w:jc w:val="both"/>
      </w:pPr>
      <w:r w:rsidRPr="00AF6980">
        <w:t>5) соответствия поставленного товара, выполненной работы (ее результата) или оказанной услуги условиям контракта;</w:t>
      </w:r>
    </w:p>
    <w:p w:rsidR="000B40A9" w:rsidRPr="00AF6980" w:rsidRDefault="000B40A9" w:rsidP="000B40A9">
      <w:pPr>
        <w:pStyle w:val="a3"/>
        <w:spacing w:before="0" w:beforeAutospacing="0" w:after="0" w:afterAutospacing="0"/>
        <w:ind w:firstLine="540"/>
        <w:jc w:val="both"/>
      </w:pPr>
      <w:r w:rsidRPr="00AF6980">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B40A9" w:rsidRPr="00AF6980" w:rsidRDefault="000B40A9" w:rsidP="000B40A9">
      <w:pPr>
        <w:pStyle w:val="a3"/>
        <w:spacing w:before="0" w:beforeAutospacing="0" w:after="0" w:afterAutospacing="0"/>
        <w:ind w:firstLine="540"/>
        <w:jc w:val="both"/>
      </w:pPr>
      <w:r w:rsidRPr="00AF6980">
        <w:t>7) соответствия использования поставленного товара, выполненной работы (ее результата) или оказанной услуги целям осуществления закупки.</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 xml:space="preserve">6.4. Осуществление </w:t>
      </w:r>
      <w:proofErr w:type="gramStart"/>
      <w:r w:rsidRPr="00AF6980">
        <w:t>контроля за</w:t>
      </w:r>
      <w:proofErr w:type="gramEnd"/>
      <w:r w:rsidRPr="00AF6980">
        <w:t xml:space="preserve"> соблюдением Федерального закона № 44-ФЗ органами внутреннего муниципального финансового контроля производится в соответствии с порядком, разработанным и утвержденным постановлением администрации </w:t>
      </w:r>
      <w:r w:rsidR="00AE6AD9">
        <w:t>Березов</w:t>
      </w:r>
      <w:r w:rsidR="00EA473B">
        <w:t>ского</w:t>
      </w:r>
      <w:r w:rsidRPr="00AF6980">
        <w:t xml:space="preserve"> сельского поселения с учетом требований, установленных в части 11 статьи 99 Федерального закона № 44-ФЗ.</w:t>
      </w:r>
    </w:p>
    <w:p w:rsidR="000B40A9" w:rsidRPr="00AF6980" w:rsidRDefault="000B40A9" w:rsidP="000B40A9">
      <w:pPr>
        <w:pStyle w:val="a3"/>
        <w:spacing w:before="0" w:beforeAutospacing="0" w:after="0" w:afterAutospacing="0"/>
        <w:ind w:firstLine="540"/>
        <w:jc w:val="both"/>
      </w:pPr>
      <w:r w:rsidRPr="00AF6980">
        <w:lastRenderedPageBreak/>
        <w:t xml:space="preserve">6.5. Администрация </w:t>
      </w:r>
      <w:r w:rsidR="00AE6AD9">
        <w:t>Березов</w:t>
      </w:r>
      <w:r w:rsidR="00203677">
        <w:t xml:space="preserve">ского </w:t>
      </w:r>
      <w:r w:rsidRPr="00AF6980">
        <w:t xml:space="preserve">сельского поселения осуществляет ведомственный </w:t>
      </w:r>
      <w:proofErr w:type="gramStart"/>
      <w:r w:rsidRPr="00AF6980">
        <w:t>контроль за</w:t>
      </w:r>
      <w:proofErr w:type="gramEnd"/>
      <w:r w:rsidRPr="00AF6980">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утвержденном постановлением администрации </w:t>
      </w:r>
      <w:r w:rsidR="00AE6AD9">
        <w:t>Березов</w:t>
      </w:r>
      <w:bookmarkStart w:id="0" w:name="_GoBack"/>
      <w:bookmarkEnd w:id="0"/>
      <w:r w:rsidR="00203677">
        <w:t xml:space="preserve">ского </w:t>
      </w:r>
      <w:r w:rsidRPr="00AF6980">
        <w:t>сельского поселения.</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 xml:space="preserve">6.6. Заказчик осуществляет </w:t>
      </w:r>
      <w:proofErr w:type="gramStart"/>
      <w:r w:rsidRPr="00AF6980">
        <w:t>контроль за</w:t>
      </w:r>
      <w:proofErr w:type="gramEnd"/>
      <w:r w:rsidRPr="00AF6980">
        <w:t xml:space="preserve"> исполнением поставщиком (подрядчиком, исполнителем) условий контракта в соответствии с законодательством Российской Федерации.</w:t>
      </w:r>
    </w:p>
    <w:p w:rsidR="000B40A9" w:rsidRPr="00AF6980" w:rsidRDefault="000B40A9" w:rsidP="000B40A9">
      <w:pPr>
        <w:pStyle w:val="a3"/>
        <w:spacing w:before="0" w:beforeAutospacing="0" w:after="0" w:afterAutospacing="0"/>
        <w:ind w:firstLine="540"/>
        <w:jc w:val="both"/>
      </w:pPr>
      <w:r w:rsidRPr="00AF6980">
        <w:t>6.6.1. Заказчик осуществляет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 xml:space="preserve">6.7. Граждане, общественные объединения и объединения юридических лиц вправе осуществлять общественный </w:t>
      </w:r>
      <w:proofErr w:type="gramStart"/>
      <w:r w:rsidRPr="00AF6980">
        <w:t>контроль за</w:t>
      </w:r>
      <w:proofErr w:type="gramEnd"/>
      <w:r w:rsidRPr="00AF6980">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 № 44-ФЗ. Органы местного самоуправления обеспечивают возможность осуществления такого контроля.</w:t>
      </w:r>
    </w:p>
    <w:p w:rsidR="00EA473B" w:rsidRDefault="00EA473B" w:rsidP="000B40A9">
      <w:pPr>
        <w:pStyle w:val="a3"/>
        <w:spacing w:before="0" w:beforeAutospacing="0" w:after="0" w:afterAutospacing="0"/>
        <w:ind w:firstLine="540"/>
        <w:jc w:val="both"/>
      </w:pPr>
    </w:p>
    <w:p w:rsidR="000B40A9" w:rsidRPr="00AF6980" w:rsidRDefault="000B40A9" w:rsidP="000B40A9">
      <w:pPr>
        <w:pStyle w:val="a3"/>
        <w:spacing w:before="0" w:beforeAutospacing="0" w:after="0" w:afterAutospacing="0"/>
        <w:ind w:firstLine="540"/>
        <w:jc w:val="both"/>
      </w:pPr>
      <w:r w:rsidRPr="00AF6980">
        <w:t>6.8.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B40A9" w:rsidRPr="00AF6980" w:rsidRDefault="000B40A9" w:rsidP="000B40A9">
      <w:pPr>
        <w:ind w:firstLine="540"/>
        <w:jc w:val="both"/>
      </w:pPr>
    </w:p>
    <w:p w:rsidR="000B40A9" w:rsidRPr="00AF6980" w:rsidRDefault="000B40A9" w:rsidP="000B40A9">
      <w:pPr>
        <w:pStyle w:val="a3"/>
        <w:numPr>
          <w:ilvl w:val="0"/>
          <w:numId w:val="17"/>
        </w:numPr>
        <w:spacing w:before="0" w:beforeAutospacing="0" w:after="0" w:afterAutospacing="0"/>
        <w:jc w:val="center"/>
      </w:pPr>
      <w:r w:rsidRPr="00AF6980">
        <w:rPr>
          <w:b/>
          <w:bCs/>
        </w:rPr>
        <w:t>Заключительные положения</w:t>
      </w:r>
      <w:r>
        <w:rPr>
          <w:b/>
          <w:bCs/>
        </w:rPr>
        <w:t>:</w:t>
      </w:r>
    </w:p>
    <w:p w:rsidR="000B40A9" w:rsidRPr="00AF6980" w:rsidRDefault="000B40A9" w:rsidP="000B40A9">
      <w:pPr>
        <w:pStyle w:val="a3"/>
        <w:spacing w:before="0" w:beforeAutospacing="0" w:after="0" w:afterAutospacing="0"/>
        <w:ind w:firstLine="708"/>
        <w:jc w:val="both"/>
      </w:pPr>
      <w:r>
        <w:t xml:space="preserve">7.1. </w:t>
      </w:r>
      <w:r w:rsidRPr="00AF6980">
        <w:t>Все отношения в части размещения заказов, не отраженные в настоящем Положении, регулируются действующим законодательством.</w:t>
      </w:r>
    </w:p>
    <w:p w:rsidR="000B40A9" w:rsidRDefault="000B40A9" w:rsidP="000B40A9"/>
    <w:sectPr w:rsidR="000B40A9" w:rsidSect="000B40A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B7F"/>
    <w:multiLevelType w:val="hybridMultilevel"/>
    <w:tmpl w:val="76CE3E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5233BDC"/>
    <w:multiLevelType w:val="multilevel"/>
    <w:tmpl w:val="9ACE72D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nsid w:val="09ED7C40"/>
    <w:multiLevelType w:val="hybridMultilevel"/>
    <w:tmpl w:val="53425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257BB"/>
    <w:multiLevelType w:val="multilevel"/>
    <w:tmpl w:val="F4168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021FA3"/>
    <w:multiLevelType w:val="hybridMultilevel"/>
    <w:tmpl w:val="BD04DF5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47C4825"/>
    <w:multiLevelType w:val="hybridMultilevel"/>
    <w:tmpl w:val="76FC240C"/>
    <w:lvl w:ilvl="0" w:tplc="15B05DE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5025E61"/>
    <w:multiLevelType w:val="hybridMultilevel"/>
    <w:tmpl w:val="49D6F5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3C4E86"/>
    <w:multiLevelType w:val="hybridMultilevel"/>
    <w:tmpl w:val="77380B42"/>
    <w:lvl w:ilvl="0" w:tplc="A5260F92">
      <w:start w:val="1"/>
      <w:numFmt w:val="decimal"/>
      <w:lvlText w:val="%1."/>
      <w:lvlJc w:val="left"/>
      <w:pPr>
        <w:ind w:left="780" w:hanging="360"/>
      </w:pPr>
      <w:rPr>
        <w:rFonts w:ascii="Times New Roman" w:hAnsi="Times New Roman" w:cs="Times New Roman" w:hint="default"/>
        <w:i w:val="0"/>
        <w:sz w:val="28"/>
        <w:szCs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3C750E79"/>
    <w:multiLevelType w:val="multilevel"/>
    <w:tmpl w:val="34D89804"/>
    <w:lvl w:ilvl="0">
      <w:start w:val="1"/>
      <w:numFmt w:val="decimal"/>
      <w:lvlText w:val="%1."/>
      <w:lvlJc w:val="left"/>
      <w:pPr>
        <w:ind w:left="360" w:hanging="360"/>
      </w:pPr>
      <w:rPr>
        <w:rFonts w:hint="default"/>
        <w:b/>
        <w:i/>
        <w:u w:val="single"/>
      </w:rPr>
    </w:lvl>
    <w:lvl w:ilvl="1">
      <w:start w:val="1"/>
      <w:numFmt w:val="decimal"/>
      <w:lvlText w:val="%1.%2."/>
      <w:lvlJc w:val="left"/>
      <w:pPr>
        <w:ind w:left="716" w:hanging="432"/>
      </w:pPr>
      <w:rPr>
        <w:b/>
        <w:u w:val="single"/>
      </w:rPr>
    </w:lvl>
    <w:lvl w:ilvl="2">
      <w:start w:val="1"/>
      <w:numFmt w:val="decimal"/>
      <w:lvlText w:val="%1.%2.%3."/>
      <w:lvlJc w:val="left"/>
      <w:pPr>
        <w:ind w:left="1224" w:hanging="504"/>
      </w:pPr>
      <w:rPr>
        <w:b/>
        <w:u w:val="singl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AC3C6A"/>
    <w:multiLevelType w:val="hybridMultilevel"/>
    <w:tmpl w:val="40D0E674"/>
    <w:lvl w:ilvl="0" w:tplc="70CE153C">
      <w:start w:val="1"/>
      <w:numFmt w:val="decimal"/>
      <w:lvlText w:val="%1."/>
      <w:lvlJc w:val="left"/>
      <w:pPr>
        <w:tabs>
          <w:tab w:val="num" w:pos="720"/>
        </w:tabs>
        <w:ind w:left="720" w:hanging="360"/>
      </w:pPr>
    </w:lvl>
    <w:lvl w:ilvl="1" w:tplc="24206654">
      <w:numFmt w:val="none"/>
      <w:lvlText w:val=""/>
      <w:lvlJc w:val="left"/>
      <w:pPr>
        <w:tabs>
          <w:tab w:val="num" w:pos="360"/>
        </w:tabs>
      </w:pPr>
    </w:lvl>
    <w:lvl w:ilvl="2" w:tplc="2F7AAD0C">
      <w:numFmt w:val="none"/>
      <w:lvlText w:val=""/>
      <w:lvlJc w:val="left"/>
      <w:pPr>
        <w:tabs>
          <w:tab w:val="num" w:pos="360"/>
        </w:tabs>
      </w:pPr>
    </w:lvl>
    <w:lvl w:ilvl="3" w:tplc="569AE5E2">
      <w:numFmt w:val="none"/>
      <w:lvlText w:val=""/>
      <w:lvlJc w:val="left"/>
      <w:pPr>
        <w:tabs>
          <w:tab w:val="num" w:pos="360"/>
        </w:tabs>
      </w:pPr>
    </w:lvl>
    <w:lvl w:ilvl="4" w:tplc="B768AF84">
      <w:numFmt w:val="none"/>
      <w:lvlText w:val=""/>
      <w:lvlJc w:val="left"/>
      <w:pPr>
        <w:tabs>
          <w:tab w:val="num" w:pos="360"/>
        </w:tabs>
      </w:pPr>
    </w:lvl>
    <w:lvl w:ilvl="5" w:tplc="06C64674">
      <w:numFmt w:val="none"/>
      <w:lvlText w:val=""/>
      <w:lvlJc w:val="left"/>
      <w:pPr>
        <w:tabs>
          <w:tab w:val="num" w:pos="360"/>
        </w:tabs>
      </w:pPr>
    </w:lvl>
    <w:lvl w:ilvl="6" w:tplc="3D2E8486">
      <w:numFmt w:val="none"/>
      <w:lvlText w:val=""/>
      <w:lvlJc w:val="left"/>
      <w:pPr>
        <w:tabs>
          <w:tab w:val="num" w:pos="360"/>
        </w:tabs>
      </w:pPr>
    </w:lvl>
    <w:lvl w:ilvl="7" w:tplc="A50A119E">
      <w:numFmt w:val="none"/>
      <w:lvlText w:val=""/>
      <w:lvlJc w:val="left"/>
      <w:pPr>
        <w:tabs>
          <w:tab w:val="num" w:pos="360"/>
        </w:tabs>
      </w:pPr>
    </w:lvl>
    <w:lvl w:ilvl="8" w:tplc="4C642876">
      <w:numFmt w:val="none"/>
      <w:lvlText w:val=""/>
      <w:lvlJc w:val="left"/>
      <w:pPr>
        <w:tabs>
          <w:tab w:val="num" w:pos="360"/>
        </w:tabs>
      </w:pPr>
    </w:lvl>
  </w:abstractNum>
  <w:abstractNum w:abstractNumId="10">
    <w:nsid w:val="44C743AB"/>
    <w:multiLevelType w:val="hybridMultilevel"/>
    <w:tmpl w:val="E34A4606"/>
    <w:lvl w:ilvl="0" w:tplc="BDF8435E">
      <w:start w:val="1"/>
      <w:numFmt w:val="decimal"/>
      <w:lvlText w:val="%1."/>
      <w:lvlJc w:val="left"/>
      <w:pPr>
        <w:ind w:left="1571" w:hanging="360"/>
      </w:pPr>
      <w:rPr>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F4F5A28"/>
    <w:multiLevelType w:val="hybridMultilevel"/>
    <w:tmpl w:val="0CA69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F42D05"/>
    <w:multiLevelType w:val="multilevel"/>
    <w:tmpl w:val="A21A7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FC31574"/>
    <w:multiLevelType w:val="multilevel"/>
    <w:tmpl w:val="4E102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2A2A6D"/>
    <w:multiLevelType w:val="hybridMultilevel"/>
    <w:tmpl w:val="334672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DD347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nsid w:val="781058A1"/>
    <w:multiLevelType w:val="hybridMultilevel"/>
    <w:tmpl w:val="77380B42"/>
    <w:lvl w:ilvl="0" w:tplc="A5260F92">
      <w:start w:val="1"/>
      <w:numFmt w:val="decimal"/>
      <w:lvlText w:val="%1."/>
      <w:lvlJc w:val="left"/>
      <w:pPr>
        <w:ind w:left="780" w:hanging="360"/>
      </w:pPr>
      <w:rPr>
        <w:rFonts w:ascii="Times New Roman" w:hAnsi="Times New Roman" w:cs="Times New Roman" w:hint="default"/>
        <w:i w:val="0"/>
        <w:sz w:val="28"/>
        <w:szCs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1"/>
  </w:num>
  <w:num w:numId="2">
    <w:abstractNumId w:val="14"/>
  </w:num>
  <w:num w:numId="3">
    <w:abstractNumId w:val="3"/>
  </w:num>
  <w:num w:numId="4">
    <w:abstractNumId w:val="13"/>
  </w:num>
  <w:num w:numId="5">
    <w:abstractNumId w:val="9"/>
  </w:num>
  <w:num w:numId="6">
    <w:abstractNumId w:val="1"/>
  </w:num>
  <w:num w:numId="7">
    <w:abstractNumId w:val="15"/>
  </w:num>
  <w:num w:numId="8">
    <w:abstractNumId w:val="0"/>
  </w:num>
  <w:num w:numId="9">
    <w:abstractNumId w:val="6"/>
  </w:num>
  <w:num w:numId="10">
    <w:abstractNumId w:val="10"/>
  </w:num>
  <w:num w:numId="11">
    <w:abstractNumId w:val="7"/>
  </w:num>
  <w:num w:numId="12">
    <w:abstractNumId w:val="12"/>
  </w:num>
  <w:num w:numId="13">
    <w:abstractNumId w:val="4"/>
  </w:num>
  <w:num w:numId="14">
    <w:abstractNumId w:val="2"/>
  </w:num>
  <w:num w:numId="15">
    <w:abstractNumId w:val="16"/>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92"/>
    <w:rsid w:val="0001735A"/>
    <w:rsid w:val="00051A57"/>
    <w:rsid w:val="000615D4"/>
    <w:rsid w:val="0008366A"/>
    <w:rsid w:val="00087A37"/>
    <w:rsid w:val="00092548"/>
    <w:rsid w:val="000A7500"/>
    <w:rsid w:val="000B10DD"/>
    <w:rsid w:val="000B40A9"/>
    <w:rsid w:val="001162DD"/>
    <w:rsid w:val="0012003A"/>
    <w:rsid w:val="001556B4"/>
    <w:rsid w:val="00175F97"/>
    <w:rsid w:val="001A5294"/>
    <w:rsid w:val="001C47A5"/>
    <w:rsid w:val="001E0ACD"/>
    <w:rsid w:val="00203668"/>
    <w:rsid w:val="00203677"/>
    <w:rsid w:val="00247492"/>
    <w:rsid w:val="00266244"/>
    <w:rsid w:val="00277160"/>
    <w:rsid w:val="002843A0"/>
    <w:rsid w:val="00294502"/>
    <w:rsid w:val="002A0DAB"/>
    <w:rsid w:val="002E0631"/>
    <w:rsid w:val="002E2457"/>
    <w:rsid w:val="002E7785"/>
    <w:rsid w:val="00303B1B"/>
    <w:rsid w:val="0031605C"/>
    <w:rsid w:val="00376DF9"/>
    <w:rsid w:val="00377023"/>
    <w:rsid w:val="00382DEF"/>
    <w:rsid w:val="0038559F"/>
    <w:rsid w:val="003A02EE"/>
    <w:rsid w:val="003B1D82"/>
    <w:rsid w:val="003C02B1"/>
    <w:rsid w:val="0040061A"/>
    <w:rsid w:val="00404072"/>
    <w:rsid w:val="004146BF"/>
    <w:rsid w:val="00430F78"/>
    <w:rsid w:val="00431B9C"/>
    <w:rsid w:val="004A11A7"/>
    <w:rsid w:val="004B5EC3"/>
    <w:rsid w:val="004F1D39"/>
    <w:rsid w:val="005106FA"/>
    <w:rsid w:val="005339AE"/>
    <w:rsid w:val="00555618"/>
    <w:rsid w:val="005762C8"/>
    <w:rsid w:val="005D26C4"/>
    <w:rsid w:val="005D2889"/>
    <w:rsid w:val="006151E5"/>
    <w:rsid w:val="00637ED0"/>
    <w:rsid w:val="00645F00"/>
    <w:rsid w:val="00647782"/>
    <w:rsid w:val="0067040E"/>
    <w:rsid w:val="006953CA"/>
    <w:rsid w:val="006A3F7A"/>
    <w:rsid w:val="006B2E25"/>
    <w:rsid w:val="006C269B"/>
    <w:rsid w:val="006C50C9"/>
    <w:rsid w:val="007403EA"/>
    <w:rsid w:val="007613E3"/>
    <w:rsid w:val="007C3A74"/>
    <w:rsid w:val="00811EB2"/>
    <w:rsid w:val="008454D6"/>
    <w:rsid w:val="00852F31"/>
    <w:rsid w:val="008950D3"/>
    <w:rsid w:val="00896FBE"/>
    <w:rsid w:val="008F037F"/>
    <w:rsid w:val="008F1CF6"/>
    <w:rsid w:val="0094598C"/>
    <w:rsid w:val="009540CB"/>
    <w:rsid w:val="00956FEA"/>
    <w:rsid w:val="009979A5"/>
    <w:rsid w:val="009A1F06"/>
    <w:rsid w:val="009B20A8"/>
    <w:rsid w:val="009B4DCF"/>
    <w:rsid w:val="009D3129"/>
    <w:rsid w:val="00A52B3C"/>
    <w:rsid w:val="00A5518D"/>
    <w:rsid w:val="00A87B31"/>
    <w:rsid w:val="00AD0B41"/>
    <w:rsid w:val="00AE6AD9"/>
    <w:rsid w:val="00AF3BCD"/>
    <w:rsid w:val="00B02031"/>
    <w:rsid w:val="00B32DE8"/>
    <w:rsid w:val="00B47BF0"/>
    <w:rsid w:val="00BC1AC3"/>
    <w:rsid w:val="00BE2992"/>
    <w:rsid w:val="00BF132F"/>
    <w:rsid w:val="00C04B38"/>
    <w:rsid w:val="00C2612A"/>
    <w:rsid w:val="00C40341"/>
    <w:rsid w:val="00C76A6E"/>
    <w:rsid w:val="00C91A9A"/>
    <w:rsid w:val="00CB3D74"/>
    <w:rsid w:val="00CC5FB2"/>
    <w:rsid w:val="00CF6C8C"/>
    <w:rsid w:val="00D0656D"/>
    <w:rsid w:val="00D07351"/>
    <w:rsid w:val="00D21836"/>
    <w:rsid w:val="00D276DB"/>
    <w:rsid w:val="00D42C34"/>
    <w:rsid w:val="00D90331"/>
    <w:rsid w:val="00DD478E"/>
    <w:rsid w:val="00DE5DC1"/>
    <w:rsid w:val="00E26E50"/>
    <w:rsid w:val="00E77269"/>
    <w:rsid w:val="00EA473B"/>
    <w:rsid w:val="00EB60D0"/>
    <w:rsid w:val="00ED2D17"/>
    <w:rsid w:val="00EE2817"/>
    <w:rsid w:val="00EF413C"/>
    <w:rsid w:val="00F02DD9"/>
    <w:rsid w:val="00F04DC7"/>
    <w:rsid w:val="00F17907"/>
    <w:rsid w:val="00F208E9"/>
    <w:rsid w:val="00F639CE"/>
    <w:rsid w:val="00F85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303B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770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7492"/>
    <w:pPr>
      <w:spacing w:before="100" w:beforeAutospacing="1" w:after="100" w:afterAutospacing="1"/>
    </w:pPr>
  </w:style>
  <w:style w:type="character" w:styleId="a4">
    <w:name w:val="Strong"/>
    <w:basedOn w:val="a0"/>
    <w:qFormat/>
    <w:rsid w:val="00247492"/>
    <w:rPr>
      <w:b/>
      <w:bCs/>
    </w:rPr>
  </w:style>
  <w:style w:type="paragraph" w:customStyle="1" w:styleId="textosn">
    <w:name w:val="text_osn"/>
    <w:basedOn w:val="a"/>
    <w:rsid w:val="001C47A5"/>
    <w:pPr>
      <w:suppressAutoHyphens/>
      <w:spacing w:before="280" w:after="280"/>
    </w:pPr>
    <w:rPr>
      <w:lang w:val="uk-UA" w:eastAsia="zh-CN"/>
    </w:rPr>
  </w:style>
  <w:style w:type="paragraph" w:styleId="a5">
    <w:name w:val="List Paragraph"/>
    <w:basedOn w:val="a"/>
    <w:uiPriority w:val="34"/>
    <w:qFormat/>
    <w:rsid w:val="001C47A5"/>
    <w:pPr>
      <w:ind w:left="708"/>
    </w:pPr>
  </w:style>
  <w:style w:type="character" w:customStyle="1" w:styleId="20">
    <w:name w:val="Заголовок 2 Знак"/>
    <w:basedOn w:val="a0"/>
    <w:link w:val="2"/>
    <w:uiPriority w:val="9"/>
    <w:rsid w:val="00377023"/>
    <w:rPr>
      <w:b/>
      <w:bCs/>
      <w:sz w:val="36"/>
      <w:szCs w:val="36"/>
    </w:rPr>
  </w:style>
  <w:style w:type="paragraph" w:styleId="a6">
    <w:name w:val="Balloon Text"/>
    <w:basedOn w:val="a"/>
    <w:link w:val="a7"/>
    <w:rsid w:val="00376DF9"/>
    <w:rPr>
      <w:rFonts w:ascii="Tahoma" w:hAnsi="Tahoma" w:cs="Tahoma"/>
      <w:sz w:val="16"/>
      <w:szCs w:val="16"/>
    </w:rPr>
  </w:style>
  <w:style w:type="character" w:customStyle="1" w:styleId="a7">
    <w:name w:val="Текст выноски Знак"/>
    <w:basedOn w:val="a0"/>
    <w:link w:val="a6"/>
    <w:rsid w:val="00376DF9"/>
    <w:rPr>
      <w:rFonts w:ascii="Tahoma" w:hAnsi="Tahoma" w:cs="Tahoma"/>
      <w:sz w:val="16"/>
      <w:szCs w:val="16"/>
    </w:rPr>
  </w:style>
  <w:style w:type="table" w:styleId="a8">
    <w:name w:val="Table Grid"/>
    <w:basedOn w:val="a1"/>
    <w:uiPriority w:val="59"/>
    <w:rsid w:val="005D2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37ED0"/>
    <w:pPr>
      <w:widowControl w:val="0"/>
      <w:suppressAutoHyphens/>
      <w:autoSpaceDN w:val="0"/>
      <w:textAlignment w:val="baseline"/>
    </w:pPr>
    <w:rPr>
      <w:rFonts w:eastAsia="Andale Sans UI" w:cs="Tahoma"/>
      <w:kern w:val="3"/>
      <w:sz w:val="24"/>
      <w:szCs w:val="24"/>
      <w:lang w:val="de-DE" w:eastAsia="ja-JP" w:bidi="fa-IR"/>
    </w:rPr>
  </w:style>
  <w:style w:type="paragraph" w:customStyle="1" w:styleId="st2">
    <w:name w:val="st2"/>
    <w:rsid w:val="00BF132F"/>
    <w:pPr>
      <w:autoSpaceDE w:val="0"/>
      <w:autoSpaceDN w:val="0"/>
      <w:adjustRightInd w:val="0"/>
      <w:spacing w:after="150"/>
      <w:ind w:firstLine="450"/>
      <w:jc w:val="both"/>
    </w:pPr>
    <w:rPr>
      <w:rFonts w:ascii="Courier New" w:hAnsi="Courier New"/>
      <w:sz w:val="24"/>
      <w:szCs w:val="24"/>
      <w:lang w:val="uk-UA"/>
    </w:rPr>
  </w:style>
  <w:style w:type="character" w:customStyle="1" w:styleId="st42">
    <w:name w:val="st42"/>
    <w:rsid w:val="00BF132F"/>
    <w:rPr>
      <w:rFonts w:ascii="Times New Roman" w:hAnsi="Times New Roman"/>
      <w:color w:val="000000"/>
    </w:rPr>
  </w:style>
  <w:style w:type="character" w:customStyle="1" w:styleId="10">
    <w:name w:val="Заголовок 1 Знак"/>
    <w:basedOn w:val="a0"/>
    <w:link w:val="1"/>
    <w:rsid w:val="00303B1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3C02B1"/>
  </w:style>
  <w:style w:type="character" w:styleId="a9">
    <w:name w:val="Hyperlink"/>
    <w:basedOn w:val="a0"/>
    <w:uiPriority w:val="99"/>
    <w:unhideWhenUsed/>
    <w:rsid w:val="00C76A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303B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770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7492"/>
    <w:pPr>
      <w:spacing w:before="100" w:beforeAutospacing="1" w:after="100" w:afterAutospacing="1"/>
    </w:pPr>
  </w:style>
  <w:style w:type="character" w:styleId="a4">
    <w:name w:val="Strong"/>
    <w:basedOn w:val="a0"/>
    <w:qFormat/>
    <w:rsid w:val="00247492"/>
    <w:rPr>
      <w:b/>
      <w:bCs/>
    </w:rPr>
  </w:style>
  <w:style w:type="paragraph" w:customStyle="1" w:styleId="textosn">
    <w:name w:val="text_osn"/>
    <w:basedOn w:val="a"/>
    <w:rsid w:val="001C47A5"/>
    <w:pPr>
      <w:suppressAutoHyphens/>
      <w:spacing w:before="280" w:after="280"/>
    </w:pPr>
    <w:rPr>
      <w:lang w:val="uk-UA" w:eastAsia="zh-CN"/>
    </w:rPr>
  </w:style>
  <w:style w:type="paragraph" w:styleId="a5">
    <w:name w:val="List Paragraph"/>
    <w:basedOn w:val="a"/>
    <w:uiPriority w:val="34"/>
    <w:qFormat/>
    <w:rsid w:val="001C47A5"/>
    <w:pPr>
      <w:ind w:left="708"/>
    </w:pPr>
  </w:style>
  <w:style w:type="character" w:customStyle="1" w:styleId="20">
    <w:name w:val="Заголовок 2 Знак"/>
    <w:basedOn w:val="a0"/>
    <w:link w:val="2"/>
    <w:uiPriority w:val="9"/>
    <w:rsid w:val="00377023"/>
    <w:rPr>
      <w:b/>
      <w:bCs/>
      <w:sz w:val="36"/>
      <w:szCs w:val="36"/>
    </w:rPr>
  </w:style>
  <w:style w:type="paragraph" w:styleId="a6">
    <w:name w:val="Balloon Text"/>
    <w:basedOn w:val="a"/>
    <w:link w:val="a7"/>
    <w:rsid w:val="00376DF9"/>
    <w:rPr>
      <w:rFonts w:ascii="Tahoma" w:hAnsi="Tahoma" w:cs="Tahoma"/>
      <w:sz w:val="16"/>
      <w:szCs w:val="16"/>
    </w:rPr>
  </w:style>
  <w:style w:type="character" w:customStyle="1" w:styleId="a7">
    <w:name w:val="Текст выноски Знак"/>
    <w:basedOn w:val="a0"/>
    <w:link w:val="a6"/>
    <w:rsid w:val="00376DF9"/>
    <w:rPr>
      <w:rFonts w:ascii="Tahoma" w:hAnsi="Tahoma" w:cs="Tahoma"/>
      <w:sz w:val="16"/>
      <w:szCs w:val="16"/>
    </w:rPr>
  </w:style>
  <w:style w:type="table" w:styleId="a8">
    <w:name w:val="Table Grid"/>
    <w:basedOn w:val="a1"/>
    <w:uiPriority w:val="59"/>
    <w:rsid w:val="005D2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37ED0"/>
    <w:pPr>
      <w:widowControl w:val="0"/>
      <w:suppressAutoHyphens/>
      <w:autoSpaceDN w:val="0"/>
      <w:textAlignment w:val="baseline"/>
    </w:pPr>
    <w:rPr>
      <w:rFonts w:eastAsia="Andale Sans UI" w:cs="Tahoma"/>
      <w:kern w:val="3"/>
      <w:sz w:val="24"/>
      <w:szCs w:val="24"/>
      <w:lang w:val="de-DE" w:eastAsia="ja-JP" w:bidi="fa-IR"/>
    </w:rPr>
  </w:style>
  <w:style w:type="paragraph" w:customStyle="1" w:styleId="st2">
    <w:name w:val="st2"/>
    <w:rsid w:val="00BF132F"/>
    <w:pPr>
      <w:autoSpaceDE w:val="0"/>
      <w:autoSpaceDN w:val="0"/>
      <w:adjustRightInd w:val="0"/>
      <w:spacing w:after="150"/>
      <w:ind w:firstLine="450"/>
      <w:jc w:val="both"/>
    </w:pPr>
    <w:rPr>
      <w:rFonts w:ascii="Courier New" w:hAnsi="Courier New"/>
      <w:sz w:val="24"/>
      <w:szCs w:val="24"/>
      <w:lang w:val="uk-UA"/>
    </w:rPr>
  </w:style>
  <w:style w:type="character" w:customStyle="1" w:styleId="st42">
    <w:name w:val="st42"/>
    <w:rsid w:val="00BF132F"/>
    <w:rPr>
      <w:rFonts w:ascii="Times New Roman" w:hAnsi="Times New Roman"/>
      <w:color w:val="000000"/>
    </w:rPr>
  </w:style>
  <w:style w:type="character" w:customStyle="1" w:styleId="10">
    <w:name w:val="Заголовок 1 Знак"/>
    <w:basedOn w:val="a0"/>
    <w:link w:val="1"/>
    <w:rsid w:val="00303B1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3C02B1"/>
  </w:style>
  <w:style w:type="character" w:styleId="a9">
    <w:name w:val="Hyperlink"/>
    <w:basedOn w:val="a0"/>
    <w:uiPriority w:val="99"/>
    <w:unhideWhenUsed/>
    <w:rsid w:val="00C76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0700">
      <w:bodyDiv w:val="1"/>
      <w:marLeft w:val="0"/>
      <w:marRight w:val="0"/>
      <w:marTop w:val="0"/>
      <w:marBottom w:val="0"/>
      <w:divBdr>
        <w:top w:val="none" w:sz="0" w:space="0" w:color="auto"/>
        <w:left w:val="none" w:sz="0" w:space="0" w:color="auto"/>
        <w:bottom w:val="none" w:sz="0" w:space="0" w:color="auto"/>
        <w:right w:val="none" w:sz="0" w:space="0" w:color="auto"/>
      </w:divBdr>
    </w:div>
    <w:div w:id="800148795">
      <w:bodyDiv w:val="1"/>
      <w:marLeft w:val="0"/>
      <w:marRight w:val="0"/>
      <w:marTop w:val="0"/>
      <w:marBottom w:val="0"/>
      <w:divBdr>
        <w:top w:val="none" w:sz="0" w:space="0" w:color="auto"/>
        <w:left w:val="none" w:sz="0" w:space="0" w:color="auto"/>
        <w:bottom w:val="none" w:sz="0" w:space="0" w:color="auto"/>
        <w:right w:val="none" w:sz="0" w:space="0" w:color="auto"/>
      </w:divBdr>
    </w:div>
    <w:div w:id="950236081">
      <w:bodyDiv w:val="1"/>
      <w:marLeft w:val="0"/>
      <w:marRight w:val="0"/>
      <w:marTop w:val="0"/>
      <w:marBottom w:val="0"/>
      <w:divBdr>
        <w:top w:val="none" w:sz="0" w:space="0" w:color="auto"/>
        <w:left w:val="none" w:sz="0" w:space="0" w:color="auto"/>
        <w:bottom w:val="none" w:sz="0" w:space="0" w:color="auto"/>
        <w:right w:val="none" w:sz="0" w:space="0" w:color="auto"/>
      </w:divBdr>
    </w:div>
    <w:div w:id="979068833">
      <w:bodyDiv w:val="1"/>
      <w:marLeft w:val="0"/>
      <w:marRight w:val="0"/>
      <w:marTop w:val="0"/>
      <w:marBottom w:val="0"/>
      <w:divBdr>
        <w:top w:val="none" w:sz="0" w:space="0" w:color="auto"/>
        <w:left w:val="none" w:sz="0" w:space="0" w:color="auto"/>
        <w:bottom w:val="none" w:sz="0" w:space="0" w:color="auto"/>
        <w:right w:val="none" w:sz="0" w:space="0" w:color="auto"/>
      </w:divBdr>
    </w:div>
    <w:div w:id="1145315305">
      <w:bodyDiv w:val="1"/>
      <w:marLeft w:val="0"/>
      <w:marRight w:val="0"/>
      <w:marTop w:val="0"/>
      <w:marBottom w:val="0"/>
      <w:divBdr>
        <w:top w:val="none" w:sz="0" w:space="0" w:color="auto"/>
        <w:left w:val="none" w:sz="0" w:space="0" w:color="auto"/>
        <w:bottom w:val="none" w:sz="0" w:space="0" w:color="auto"/>
        <w:right w:val="none" w:sz="0" w:space="0" w:color="auto"/>
      </w:divBdr>
    </w:div>
    <w:div w:id="1385987229">
      <w:bodyDiv w:val="1"/>
      <w:marLeft w:val="0"/>
      <w:marRight w:val="0"/>
      <w:marTop w:val="0"/>
      <w:marBottom w:val="0"/>
      <w:divBdr>
        <w:top w:val="none" w:sz="0" w:space="0" w:color="auto"/>
        <w:left w:val="none" w:sz="0" w:space="0" w:color="auto"/>
        <w:bottom w:val="none" w:sz="0" w:space="0" w:color="auto"/>
        <w:right w:val="none" w:sz="0" w:space="0" w:color="auto"/>
      </w:divBdr>
    </w:div>
    <w:div w:id="1567033140">
      <w:bodyDiv w:val="1"/>
      <w:marLeft w:val="0"/>
      <w:marRight w:val="0"/>
      <w:marTop w:val="0"/>
      <w:marBottom w:val="0"/>
      <w:divBdr>
        <w:top w:val="none" w:sz="0" w:space="0" w:color="auto"/>
        <w:left w:val="none" w:sz="0" w:space="0" w:color="auto"/>
        <w:bottom w:val="none" w:sz="0" w:space="0" w:color="auto"/>
        <w:right w:val="none" w:sz="0" w:space="0" w:color="auto"/>
      </w:divBdr>
    </w:div>
    <w:div w:id="1930309328">
      <w:bodyDiv w:val="1"/>
      <w:marLeft w:val="0"/>
      <w:marRight w:val="0"/>
      <w:marTop w:val="0"/>
      <w:marBottom w:val="0"/>
      <w:divBdr>
        <w:top w:val="none" w:sz="0" w:space="0" w:color="auto"/>
        <w:left w:val="none" w:sz="0" w:space="0" w:color="auto"/>
        <w:bottom w:val="none" w:sz="0" w:space="0" w:color="auto"/>
        <w:right w:val="none" w:sz="0" w:space="0" w:color="auto"/>
      </w:divBdr>
    </w:div>
    <w:div w:id="20906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667C-80CC-4C88-A32C-BEF7F7A9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4131</Words>
  <Characters>23547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Сельский совет__________________ поселкового поселения</vt:lpstr>
    </vt:vector>
  </TitlesOfParts>
  <Company>Reanimator Extreme Edition</Company>
  <LinksUpToDate>false</LinksUpToDate>
  <CharactersWithSpaces>27623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Сельский совет__________________ поселкового поселения</dc:title>
  <dc:creator>анна</dc:creator>
  <cp:lastModifiedBy>USER</cp:lastModifiedBy>
  <cp:revision>8</cp:revision>
  <cp:lastPrinted>2015-07-14T08:24:00Z</cp:lastPrinted>
  <dcterms:created xsi:type="dcterms:W3CDTF">2015-08-25T10:41:00Z</dcterms:created>
  <dcterms:modified xsi:type="dcterms:W3CDTF">2017-05-17T06:50:00Z</dcterms:modified>
</cp:coreProperties>
</file>